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55" w:rsidRDefault="004C6755" w:rsidP="004C67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DA">
        <w:rPr>
          <w:rFonts w:ascii="Times New Roman" w:hAnsi="Times New Roman" w:cs="Times New Roman"/>
          <w:b/>
          <w:sz w:val="24"/>
          <w:szCs w:val="24"/>
        </w:rPr>
        <w:t>Детское серебро</w:t>
      </w:r>
    </w:p>
    <w:p w:rsidR="004C6755" w:rsidRDefault="004C6755" w:rsidP="004C6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Любимым детям – самые лучшие вещи! Это аксиома и непреложный закон! Поэтому и </w:t>
      </w:r>
      <w:r w:rsidRPr="00E71939">
        <w:rPr>
          <w:rFonts w:ascii="Times New Roman" w:hAnsi="Times New Roman" w:cs="Times New Roman"/>
          <w:b/>
          <w:sz w:val="24"/>
          <w:szCs w:val="24"/>
        </w:rPr>
        <w:t>детское столовое серебро</w:t>
      </w:r>
      <w:r>
        <w:rPr>
          <w:rFonts w:ascii="Times New Roman" w:hAnsi="Times New Roman" w:cs="Times New Roman"/>
          <w:sz w:val="24"/>
          <w:szCs w:val="24"/>
        </w:rPr>
        <w:t xml:space="preserve"> будет «ко двору» каждому ребенку, потому что малыши должны пользоваться самыми лучшими изделиями.</w:t>
      </w:r>
    </w:p>
    <w:p w:rsidR="004C6755" w:rsidRDefault="004C6755" w:rsidP="004C6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Антибактерицидные свойства серебра, наверное, уже известны всем. Поэтому </w:t>
      </w:r>
      <w:r w:rsidRPr="00E71939">
        <w:rPr>
          <w:rFonts w:ascii="Times New Roman" w:hAnsi="Times New Roman" w:cs="Times New Roman"/>
          <w:b/>
          <w:sz w:val="24"/>
          <w:szCs w:val="24"/>
        </w:rPr>
        <w:t>детская посуда из серебра</w:t>
      </w:r>
      <w:r>
        <w:rPr>
          <w:rFonts w:ascii="Times New Roman" w:hAnsi="Times New Roman" w:cs="Times New Roman"/>
          <w:sz w:val="24"/>
          <w:szCs w:val="24"/>
        </w:rPr>
        <w:t xml:space="preserve"> – это желанное приобретение для любого ребенка. Слабый, еще пока несформированный иммунитет малыша будет рад обрести такого сильного и полезного союзника.</w:t>
      </w:r>
    </w:p>
    <w:p w:rsidR="004C6755" w:rsidRDefault="004C6755" w:rsidP="004C6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люди считают, что </w:t>
      </w:r>
      <w:r w:rsidRPr="00E71939">
        <w:rPr>
          <w:rFonts w:ascii="Times New Roman" w:hAnsi="Times New Roman" w:cs="Times New Roman"/>
          <w:b/>
          <w:sz w:val="24"/>
          <w:szCs w:val="24"/>
        </w:rPr>
        <w:t>детское серебро купить</w:t>
      </w:r>
      <w:r>
        <w:rPr>
          <w:rFonts w:ascii="Times New Roman" w:hAnsi="Times New Roman" w:cs="Times New Roman"/>
          <w:sz w:val="24"/>
          <w:szCs w:val="24"/>
        </w:rPr>
        <w:t xml:space="preserve"> – это чрезмерно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затратно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Позвольте развеять для вас этот миф. Цены на </w:t>
      </w:r>
      <w:r w:rsidRPr="00E71939">
        <w:rPr>
          <w:rFonts w:ascii="Times New Roman" w:hAnsi="Times New Roman" w:cs="Times New Roman"/>
          <w:b/>
          <w:sz w:val="24"/>
          <w:szCs w:val="24"/>
        </w:rPr>
        <w:t xml:space="preserve">детское серебро в </w:t>
      </w:r>
      <w:proofErr w:type="gramStart"/>
      <w:r w:rsidRPr="00E71939">
        <w:rPr>
          <w:rFonts w:ascii="Times New Roman" w:hAnsi="Times New Roman" w:cs="Times New Roman"/>
          <w:b/>
          <w:sz w:val="24"/>
          <w:szCs w:val="24"/>
        </w:rPr>
        <w:t>интернет-магазине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Серебрус</w:t>
      </w:r>
      <w:proofErr w:type="spellEnd"/>
      <w:r>
        <w:rPr>
          <w:rFonts w:ascii="Times New Roman" w:hAnsi="Times New Roman" w:cs="Times New Roman"/>
          <w:sz w:val="24"/>
          <w:szCs w:val="24"/>
        </w:rPr>
        <w:t>» довольно демократичны, а если вам повезет – вы попадете на скидку, и покупка принесет вам еще больше положительных эмоций.</w:t>
      </w:r>
    </w:p>
    <w:p w:rsidR="004C6755" w:rsidRDefault="004C6755" w:rsidP="004C6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Ложечки и вилочки, кружки – </w:t>
      </w:r>
      <w:r w:rsidRPr="00D8189A">
        <w:rPr>
          <w:rFonts w:ascii="Times New Roman" w:hAnsi="Times New Roman" w:cs="Times New Roman"/>
          <w:b/>
          <w:sz w:val="24"/>
          <w:szCs w:val="24"/>
        </w:rPr>
        <w:t>детское столовое серебро</w:t>
      </w:r>
      <w:r>
        <w:rPr>
          <w:rFonts w:ascii="Times New Roman" w:hAnsi="Times New Roman" w:cs="Times New Roman"/>
          <w:sz w:val="24"/>
          <w:szCs w:val="24"/>
        </w:rPr>
        <w:t xml:space="preserve"> в нашем каталоге представлено в различных вариантах. Для самых маленьких можем предложить серебряные погремушки – уверяем, эта игрушка мгновенно станет любимой для вашего малыша. </w:t>
      </w:r>
    </w:p>
    <w:p w:rsidR="004C6755" w:rsidRDefault="004C6755" w:rsidP="004C6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Серебро красиво, оно блестит и переливается на солнце. Маленькие дети, как сороки, любят все блестящее. Купив ребенку вещь из серебра, вы подарите ему частичку счастья и пользы. Разве бывает лучший подарок?</w:t>
      </w:r>
    </w:p>
    <w:p w:rsidR="00EF2E24" w:rsidRDefault="00EF2E24">
      <w:bookmarkStart w:id="0" w:name="_GoBack"/>
      <w:bookmarkEnd w:id="0"/>
    </w:p>
    <w:sectPr w:rsidR="00EF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2F"/>
    <w:rsid w:val="00007D2F"/>
    <w:rsid w:val="004C6755"/>
    <w:rsid w:val="00EE5E4F"/>
    <w:rsid w:val="00E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55"/>
  </w:style>
  <w:style w:type="paragraph" w:styleId="2">
    <w:name w:val="heading 2"/>
    <w:basedOn w:val="a"/>
    <w:link w:val="20"/>
    <w:uiPriority w:val="9"/>
    <w:qFormat/>
    <w:rsid w:val="00007D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7D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D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55"/>
  </w:style>
  <w:style w:type="paragraph" w:styleId="2">
    <w:name w:val="heading 2"/>
    <w:basedOn w:val="a"/>
    <w:link w:val="20"/>
    <w:uiPriority w:val="9"/>
    <w:qFormat/>
    <w:rsid w:val="00007D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7D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63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  <w:targetScreenSz w:val="1280x102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2</cp:revision>
  <dcterms:created xsi:type="dcterms:W3CDTF">2014-04-04T21:05:00Z</dcterms:created>
  <dcterms:modified xsi:type="dcterms:W3CDTF">2014-04-04T21:05:00Z</dcterms:modified>
</cp:coreProperties>
</file>