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4E" w:rsidRDefault="00E3284E" w:rsidP="00E328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«Покровские ворота» - это легендарный советский художественный фильм, созданный кинорежиссером Михаилом Козаковым по мотивам одноименной пьесы Леонида Зорина. Действие картины разворачивает в московской коммунальной квартире в 1950-ы</w:t>
      </w:r>
      <w:r w:rsidR="00291A2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жители которой представители творческих профессий.</w:t>
      </w:r>
    </w:p>
    <w:p w:rsidR="00A3614D" w:rsidRDefault="001D1D80" w:rsidP="001D1D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герой киноленты озорной молодой человек по имени Костик (</w:t>
      </w:r>
      <w:r w:rsidRPr="001D1D80">
        <w:rPr>
          <w:rFonts w:ascii="Times New Roman" w:hAnsi="Times New Roman" w:cs="Times New Roman"/>
          <w:i/>
        </w:rPr>
        <w:t>Олег Меньшиков</w:t>
      </w:r>
      <w:r>
        <w:rPr>
          <w:rFonts w:ascii="Times New Roman" w:hAnsi="Times New Roman" w:cs="Times New Roman"/>
        </w:rPr>
        <w:t>), приехавший покорять Москву и остановившийся в коммунальной квартире у своей тетки. Он становится свидетелем странного тройственного союза литератора Льва Евгеньевича (</w:t>
      </w:r>
      <w:r w:rsidRPr="001D1D80">
        <w:rPr>
          <w:rFonts w:ascii="Times New Roman" w:hAnsi="Times New Roman" w:cs="Times New Roman"/>
          <w:i/>
        </w:rPr>
        <w:t xml:space="preserve">Анатолий </w:t>
      </w:r>
      <w:proofErr w:type="spellStart"/>
      <w:r w:rsidRPr="001D1D80">
        <w:rPr>
          <w:rFonts w:ascii="Times New Roman" w:hAnsi="Times New Roman" w:cs="Times New Roman"/>
          <w:i/>
        </w:rPr>
        <w:t>Равикович</w:t>
      </w:r>
      <w:proofErr w:type="spellEnd"/>
      <w:r>
        <w:rPr>
          <w:rFonts w:ascii="Times New Roman" w:hAnsi="Times New Roman" w:cs="Times New Roman"/>
        </w:rPr>
        <w:t>), его бывшей супруги Маргариты Павловны (</w:t>
      </w:r>
      <w:r w:rsidRPr="001D1D80">
        <w:rPr>
          <w:rFonts w:ascii="Times New Roman" w:hAnsi="Times New Roman" w:cs="Times New Roman"/>
          <w:i/>
        </w:rPr>
        <w:t>Инна Ульянова</w:t>
      </w:r>
      <w:r>
        <w:rPr>
          <w:rFonts w:ascii="Times New Roman" w:hAnsi="Times New Roman" w:cs="Times New Roman"/>
        </w:rPr>
        <w:t xml:space="preserve">) и ее нового спутника жизни художника по металлу </w:t>
      </w:r>
      <w:r w:rsidR="00A3614D">
        <w:rPr>
          <w:rFonts w:ascii="Times New Roman" w:hAnsi="Times New Roman" w:cs="Times New Roman"/>
        </w:rPr>
        <w:t>Саввы Игнатьевича (</w:t>
      </w:r>
      <w:r w:rsidR="00A3614D" w:rsidRPr="00A3614D">
        <w:rPr>
          <w:rFonts w:ascii="Times New Roman" w:hAnsi="Times New Roman" w:cs="Times New Roman"/>
          <w:i/>
        </w:rPr>
        <w:t>Виктор Борцов</w:t>
      </w:r>
      <w:r w:rsidR="00A3614D">
        <w:rPr>
          <w:rFonts w:ascii="Times New Roman" w:hAnsi="Times New Roman" w:cs="Times New Roman"/>
        </w:rPr>
        <w:t xml:space="preserve">). </w:t>
      </w:r>
    </w:p>
    <w:p w:rsidR="00E3284E" w:rsidRDefault="00A3614D" w:rsidP="00EA04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D1D80">
        <w:rPr>
          <w:rFonts w:ascii="Times New Roman" w:hAnsi="Times New Roman" w:cs="Times New Roman"/>
        </w:rPr>
        <w:t xml:space="preserve">обкий и нерешительный Лев Евгеньевич в </w:t>
      </w:r>
      <w:r>
        <w:rPr>
          <w:rFonts w:ascii="Times New Roman" w:hAnsi="Times New Roman" w:cs="Times New Roman"/>
        </w:rPr>
        <w:t xml:space="preserve">уже </w:t>
      </w:r>
      <w:r w:rsidR="001D1D80">
        <w:rPr>
          <w:rFonts w:ascii="Times New Roman" w:hAnsi="Times New Roman" w:cs="Times New Roman"/>
        </w:rPr>
        <w:t>немолодом возрасте учится бороться за свое личное счастье</w:t>
      </w:r>
      <w:r>
        <w:rPr>
          <w:rFonts w:ascii="Times New Roman" w:hAnsi="Times New Roman" w:cs="Times New Roman"/>
        </w:rPr>
        <w:t>,</w:t>
      </w:r>
      <w:r w:rsidR="001D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1D1D80">
        <w:rPr>
          <w:rFonts w:ascii="Times New Roman" w:hAnsi="Times New Roman" w:cs="Times New Roman"/>
        </w:rPr>
        <w:t>днако эта борьба ему дается нелегко.</w:t>
      </w:r>
      <w:r>
        <w:rPr>
          <w:rFonts w:ascii="Times New Roman" w:hAnsi="Times New Roman" w:cs="Times New Roman"/>
        </w:rPr>
        <w:t xml:space="preserve"> Его формально бывшая супруга, властная и бескомпромиссная женщина, не готова отпустить Льва Евгеньевича от себя, поскольку уверена в его беспомощности и неприспособленности к самостоятельной жизни.</w:t>
      </w:r>
      <w:r w:rsidR="00EA0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 пытается</w:t>
      </w:r>
      <w:r w:rsidR="00EA0442">
        <w:rPr>
          <w:rFonts w:ascii="Times New Roman" w:hAnsi="Times New Roman" w:cs="Times New Roman"/>
        </w:rPr>
        <w:t xml:space="preserve"> расстроить</w:t>
      </w:r>
      <w:r>
        <w:rPr>
          <w:rFonts w:ascii="Times New Roman" w:hAnsi="Times New Roman" w:cs="Times New Roman"/>
        </w:rPr>
        <w:t xml:space="preserve"> его романтически</w:t>
      </w:r>
      <w:r w:rsidR="00EA044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отношения с медсестрой </w:t>
      </w:r>
      <w:proofErr w:type="spellStart"/>
      <w:r>
        <w:rPr>
          <w:rFonts w:ascii="Times New Roman" w:hAnsi="Times New Roman" w:cs="Times New Roman"/>
        </w:rPr>
        <w:t>Людочкой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EA0442">
        <w:rPr>
          <w:rFonts w:ascii="Times New Roman" w:hAnsi="Times New Roman" w:cs="Times New Roman"/>
          <w:i/>
        </w:rPr>
        <w:t>Елена Коренева</w:t>
      </w:r>
      <w:r>
        <w:rPr>
          <w:rFonts w:ascii="Times New Roman" w:hAnsi="Times New Roman" w:cs="Times New Roman"/>
        </w:rPr>
        <w:t xml:space="preserve">), так как убеждена, что </w:t>
      </w:r>
      <w:r w:rsidR="00EA0442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союз не может быть благополучным</w:t>
      </w:r>
      <w:r w:rsidR="00EA0442">
        <w:rPr>
          <w:rFonts w:ascii="Times New Roman" w:hAnsi="Times New Roman" w:cs="Times New Roman"/>
        </w:rPr>
        <w:t>.</w:t>
      </w:r>
    </w:p>
    <w:p w:rsidR="00EA0442" w:rsidRDefault="00EA0442" w:rsidP="00EA04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у Льва Евгеньевича в этой борьбе есть сильный союзник – находчивый аспирант Костик! Именно он должен помочь нерешительному литератору обрести силы для борьбы за любимую женщину.</w:t>
      </w:r>
    </w:p>
    <w:p w:rsidR="00EA0442" w:rsidRDefault="00EA0442" w:rsidP="00EA04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очарование этой </w:t>
      </w:r>
      <w:r w:rsidR="00B147A0">
        <w:rPr>
          <w:rFonts w:ascii="Times New Roman" w:hAnsi="Times New Roman" w:cs="Times New Roman"/>
        </w:rPr>
        <w:t>кино</w:t>
      </w:r>
      <w:bookmarkStart w:id="0" w:name="_GoBack"/>
      <w:bookmarkEnd w:id="0"/>
      <w:r>
        <w:rPr>
          <w:rFonts w:ascii="Times New Roman" w:hAnsi="Times New Roman" w:cs="Times New Roman"/>
        </w:rPr>
        <w:t>картине придают виды старой уходящей Москвы и песни в исполнении Булата Окуджавы.</w:t>
      </w:r>
    </w:p>
    <w:p w:rsidR="00EA0442" w:rsidRDefault="00EA0442" w:rsidP="00EA0442">
      <w:pPr>
        <w:ind w:firstLine="567"/>
        <w:jc w:val="both"/>
        <w:rPr>
          <w:rFonts w:ascii="Times New Roman" w:hAnsi="Times New Roman" w:cs="Times New Roman"/>
        </w:rPr>
      </w:pPr>
    </w:p>
    <w:p w:rsidR="00EA0442" w:rsidRDefault="00EA0442" w:rsidP="00EA0442">
      <w:pPr>
        <w:ind w:firstLine="567"/>
        <w:jc w:val="both"/>
        <w:rPr>
          <w:rFonts w:ascii="Times New Roman" w:hAnsi="Times New Roman" w:cs="Times New Roman"/>
        </w:rPr>
      </w:pPr>
    </w:p>
    <w:p w:rsidR="00E3284E" w:rsidRDefault="00E3284E"/>
    <w:sectPr w:rsidR="00E3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4E"/>
    <w:rsid w:val="001D1D80"/>
    <w:rsid w:val="00291A27"/>
    <w:rsid w:val="002C6125"/>
    <w:rsid w:val="00A3614D"/>
    <w:rsid w:val="00B147A0"/>
    <w:rsid w:val="00E3284E"/>
    <w:rsid w:val="00E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F10C-60C2-47B4-ADEC-77F63DB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8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2015-01-31T19:33:00Z</dcterms:created>
  <dcterms:modified xsi:type="dcterms:W3CDTF">2015-01-31T23:03:00Z</dcterms:modified>
</cp:coreProperties>
</file>