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Стоп, истерика! Нам поможет доктор Мортимер!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миру бытует представление о том, что женщины — существа более эмоциональные, чем мужчины. Мол, плачут они намного чаще, предаются унынию и апатии в большей степени, а эмоциональный срыв позволяют себе по несколько раз в год. Неудачная прическа, проблемы на работе, сентиментальный фильм — и вот уже слезы градом льются из глаз женщины, и быт не ладится, а в отношениях с мужем начинаются дрязги и ссоры.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Истеричка!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кричат мужчины на всю округу.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Черствые сухари!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обидой отвечаем мы.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Истерия: откуда ветер дует?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истерия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которое обозначает в крайней степени выраженное проявление эмоций, уходит корнями в глубокое древнегреческое прошлое. В переводе оно обозначает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«hystera»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истерию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исключительно женским проявлением эмоций.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показывает статистика, это не совсем верно, ведь мальчишки в детстве плачут ровно столько же, сколько и девочки. Только в разгар полового созревания девушки становятся куда более эмоциональней, начиная к 18 годам орошать подушку чаще, чем парни, аж в четыре раза!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 для этого несколько, но специалисты по женской истерии выделяют несколько основных. Одна из них заключается в особенностях работы нашей памяти: женщины куда лучше запоминают важные события, связанные с эмоциями: первое свидание, проведенный отпуск или осадок, оставшийся от недавнего спора с любимым.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другой стороны излишняя эмоциональность женщин сопряжена с биологическими особенностями: мальчиков, как правило, учат быть стойкими, а девочкам разрешают оставаться нежными и заботливыми. Иными словами мы, женщины — это продукт специфических гендерных ожиданий.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Наконец, факт присутствия в жизни слабого пола регулярных физиологических изменений, которые влияют на эмоции, не может не оставаться в стороне. Предменструальный синдром или более популярная аббревиатура — ПМС, наблюдается практически у всех женщин. Причем 30% из них констатируют, что он связан с негативным эмоциональным эффектом, а почти что 10% барышень находят его влияние еще и довольно тяжелым.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так или иначе, истерика является криком души, при котором женщина говорит мужчине: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тебе настолько доверяю, что могу показать все то плохое, что есть во мне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Стоп, истерика! Призываем на помощь доктора Мортимера!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Получается, что быть истеричками женщин заставляет слишком много непримиримых обстоятельств? Как же быть в такой сложной ситуации, куда податься и у кого просить помощи?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Доктора Мортимера вам в товарищи по Фейсбуку!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это такой?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спросите вы? Герой задорной, практически-полезной и расслабляющей комедии под названием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 истерики!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режиссера Тани Уэкслер, вышедшей на экраны кинотеатров в 2001 году.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Действие картины разворачивается в старой Англии 1880 года, где молодой и очень перспективный по нынешним меркам начинающий врач Мортимер Гранвиль усиленно пытается найти свое место под солнцем. Только его гонят из всех клиник, поскольку старая,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прожженная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английских врачей, основывающих лечение на кровопускании и прикладывании пиявок, еще не готова принять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взгляды на природу болезней.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один прекрасный день молодцу во весь рот улыбается удача: его принимает на работу популярный в Лондоне сэр доктор Далримпл, долгие годы славящийся уникальным методом лечения истерии. Доктор считает, что недуг, который рушит семьи и заставляет страдать многих аристократических дам, можно успешно лечить.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Свой способ он и демонстрирует удивленному молодому врачу, который хватается за благое дело с рвением и энтузиазмом. Но руки то хоть и помнят работу, однако в скором времени с ней перестают справляться. А вы попробуйте по часу стимулировать женскую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истерию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 закрытую ширму в кабинете Далримпла! Ведь именно так, доводя женщин до оргазма, он и лечит их излишнюю эмоциональность.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Рискуя потерять работу и невесту в облике дочери профессора, Мортимер, заручившись поддержкой и фантазией своего друга Эдмунда, увлекающегося электрическими разработками, находит выход из ситуации. Он изобретает специальный вибромассажёр (кхм-кхм!), предназначенный для женщин, страдающих истерическими припадками.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Стоит ли говорить, какую популярность обретает сие изобретение, которое дамы с успехом используют до сих пор? Ведь речь идет о вибраторе или интимном массажёре, который, если верить истокам, появился на свет божий при подобных обстоятельствах. Изменил вес, форму, цвет и материал, но при этом остался незаменимой деталью женских потайных шкафов!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Потому что излишняя женская эмоциональность в большей степени кроется не в гендерных различиях, не в особенностях предменструального синдрома, не в ужасной прическе и отсутствии конфет. Сексуальное удовольствие и достаточное количество оргазма — вот самый действенный способ сделать из любой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мегеры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почти что ручного котенка!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Помните об этом, мужчины! Пользуйтесь этими знаниями женщины! Любите друг друга так часто, как только можете, и тогда мир расцветет для вас новыми красками, а об истерике, как способе эмоциональной разрядки, вы сможете позабыть на всю жизнь.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я вам, как доктор Мортимер, говорю!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