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WTF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Все мы в той или иной мере владеем английским языком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Иногда нам кажется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мы им владеем супер</w:t>
      </w:r>
      <w:r>
        <w:rPr>
          <w:rFonts w:ascii="Calibri" w:cs="Calibri" w:hAnsi="Calibri" w:eastAsia="Calibri"/>
          <w:rtl w:val="0"/>
        </w:rPr>
        <w:t>-</w:t>
      </w:r>
      <w:r>
        <w:rPr>
          <w:rFonts w:ascii="Calibri" w:cs="Calibri" w:hAnsi="Calibri" w:eastAsia="Calibri"/>
          <w:rtl w:val="0"/>
        </w:rPr>
        <w:t>отлично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и что наша переписка с заказчиком в почте и скайпе доскональна и предельно прозрачна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  <w:lang w:val="ru-RU"/>
        </w:rPr>
        <w:t>“Я же ему русским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ну то есть английским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языком объясняю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</w:t>
      </w:r>
      <w:r>
        <w:rPr>
          <w:rFonts w:ascii="Calibri" w:cs="Calibri" w:hAnsi="Calibri" w:eastAsia="Calibri"/>
          <w:rtl w:val="0"/>
          <w:lang w:val="ru-RU"/>
        </w:rPr>
        <w:t>..!</w:t>
      </w:r>
      <w:r>
        <w:rPr>
          <w:rFonts w:ascii="Calibri" w:cs="Calibri" w:hAnsi="Calibri" w:eastAsia="Calibri"/>
          <w:rtl w:val="0"/>
        </w:rPr>
        <w:t>”</w:t>
      </w:r>
      <w:r>
        <w:rPr>
          <w:rFonts w:ascii="Calibri" w:cs="Calibri" w:hAnsi="Calibri" w:eastAsia="Calibri"/>
          <w:rtl w:val="0"/>
        </w:rPr>
        <w:t>).</w:t>
      </w:r>
    </w:p>
    <w:p>
      <w:pPr>
        <w:pStyle w:val="Body A"/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Однако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так как мы работаем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как удаленные участники команд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и мало того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находимся в другом часовом поясе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а иногда и по ту сторону океана от заказчика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мы еще и вынуждены вести общение с клиентом на неродном для себя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  <w:lang w:val="ru-RU"/>
        </w:rPr>
        <w:t>а иногда и неродном для самого клиента</w:t>
      </w:r>
      <w:r>
        <w:rPr>
          <w:rFonts w:ascii="Calibri" w:cs="Calibri" w:hAnsi="Calibri" w:eastAsia="Calibri"/>
          <w:rtl w:val="0"/>
        </w:rPr>
        <w:t xml:space="preserve">) </w:t>
      </w:r>
      <w:r>
        <w:rPr>
          <w:rFonts w:ascii="Calibri" w:cs="Calibri" w:hAnsi="Calibri" w:eastAsia="Calibri"/>
          <w:rtl w:val="0"/>
          <w:lang w:val="ru-RU"/>
        </w:rPr>
        <w:t>языке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На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протяжении уже почти </w:t>
      </w:r>
      <w:r>
        <w:rPr>
          <w:rFonts w:ascii="Calibri" w:cs="Calibri" w:hAnsi="Calibri" w:eastAsia="Calibri"/>
          <w:b w:val="1"/>
          <w:bCs w:val="1"/>
          <w:rtl w:val="0"/>
        </w:rPr>
        <w:t xml:space="preserve">4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лет работы мы сталкивались и продолжаем сталкиваться со множеством вопросов между разработчиком</w:t>
      </w:r>
      <w:r>
        <w:rPr>
          <w:rFonts w:ascii="Calibri" w:cs="Calibri" w:hAnsi="Calibri" w:eastAsia="Calibri"/>
          <w:b w:val="1"/>
          <w:bCs w:val="1"/>
          <w:rtl w:val="0"/>
        </w:rPr>
        <w:t>/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командой и клиентом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 A"/>
      </w:pPr>
      <w:r>
        <w:rPr>
          <w:rFonts w:ascii="Calibri" w:cs="Calibri" w:hAnsi="Calibri" w:eastAsia="Calibri"/>
          <w:rtl w:val="0"/>
          <w:lang w:val="ru-RU"/>
        </w:rPr>
        <w:t>И каждый раз убеждаемся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что в основе всего лежит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коммуникация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  <w:lang w:val="ru-RU"/>
        </w:rPr>
        <w:t xml:space="preserve"> В этом особенность нашей работы</w:t>
      </w:r>
      <w:r>
        <w:rPr>
          <w:rFonts w:ascii="Calibri" w:cs="Calibri" w:hAnsi="Calibri" w:eastAsia="Calibri"/>
          <w:rtl w:val="0"/>
          <w:lang w:val="ru-RU"/>
        </w:rPr>
        <w:t xml:space="preserve">, - </w:t>
      </w:r>
      <w:r>
        <w:rPr>
          <w:rFonts w:ascii="Calibri" w:cs="Calibri" w:hAnsi="Calibri" w:eastAsia="Calibri"/>
          <w:rtl w:val="0"/>
          <w:lang w:val="ru-RU"/>
        </w:rPr>
        <w:t>и наш профессионализм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Профессионализм научиться выстраивать и вести коммуникацию с клиентом так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он чувствовал себя услышанным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понятым и счастливым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 A"/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конечно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так как мы общаемся посредством английского языка</w:t>
      </w:r>
      <w:r>
        <w:rPr>
          <w:rFonts w:ascii="Calibri" w:cs="Calibri" w:hAnsi="Calibri" w:eastAsia="Calibri"/>
          <w:rtl w:val="0"/>
          <w:lang w:val="ru-RU"/>
        </w:rPr>
        <w:t xml:space="preserve"> - </w:t>
      </w:r>
      <w:r>
        <w:rPr>
          <w:rFonts w:ascii="Calibri" w:cs="Calibri" w:hAnsi="Calibri" w:eastAsia="Calibri"/>
          <w:rtl w:val="0"/>
          <w:lang w:val="ru-RU"/>
        </w:rPr>
        <w:t>не просто важно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 xml:space="preserve">а </w:t>
      </w:r>
      <w:r>
        <w:rPr>
          <w:rFonts w:ascii="Calibri" w:cs="Calibri" w:hAnsi="Calibri" w:eastAsia="Calibri"/>
          <w:b w:val="1"/>
          <w:bCs w:val="1"/>
          <w:rtl w:val="0"/>
        </w:rPr>
        <w:t>архиважно</w:t>
      </w:r>
      <w:r>
        <w:rPr>
          <w:rFonts w:ascii="Calibri" w:cs="Calibri" w:hAnsi="Calibri" w:eastAsia="Calibri"/>
          <w:rtl w:val="0"/>
        </w:rPr>
        <w:t xml:space="preserve"> не только иметь “значок” о том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что твой уровень </w:t>
      </w:r>
      <w:r>
        <w:rPr>
          <w:rFonts w:ascii="Calibri" w:cs="Calibri" w:hAnsi="Calibri" w:eastAsia="Calibri"/>
          <w:rtl w:val="0"/>
          <w:lang w:val="it-IT"/>
        </w:rPr>
        <w:t xml:space="preserve">intermediate </w:t>
      </w:r>
      <w:r>
        <w:rPr>
          <w:rFonts w:ascii="Calibri" w:cs="Calibri" w:hAnsi="Calibri" w:eastAsia="Calibri"/>
          <w:rtl w:val="0"/>
          <w:lang w:val="ru-RU"/>
        </w:rPr>
        <w:t>и выше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а конкретно знать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практически и регулярно использовать в общении правильную лексику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Такую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которая не вызывает двусмысленности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и по</w:t>
      </w:r>
      <w:r>
        <w:rPr>
          <w:rFonts w:ascii="Calibri" w:cs="Calibri" w:hAnsi="Calibri" w:eastAsia="Calibri"/>
          <w:rtl w:val="0"/>
        </w:rPr>
        <w:t>-</w:t>
      </w:r>
      <w:r>
        <w:rPr>
          <w:rFonts w:ascii="Calibri" w:cs="Calibri" w:hAnsi="Calibri" w:eastAsia="Calibri"/>
          <w:rtl w:val="0"/>
          <w:lang w:val="ru-RU"/>
        </w:rPr>
        <w:t>настоящему прозрачно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этично и корректно помогает выяснить вопросы и детали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договориться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аргументировать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настоять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предупредить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то есть вести полноценную живую и грамотную коммуникацию с клиентом и удаленной командой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Чтобы помочь обрамить техническую “программистскую” суть  в эту самую полезную в общении лексику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мы собрали для вас этот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English Guide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Book</w:t>
      </w:r>
      <w:r>
        <w:rPr>
          <w:rFonts w:ascii="Calibri" w:cs="Calibri" w:hAnsi="Calibri" w:eastAsia="Calibri"/>
          <w:rtl w:val="0"/>
        </w:rPr>
        <w:t xml:space="preserve">. </w: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Мы постарались собрать то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что по нашему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совместному с вами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опыту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вызывает наибольшее количество вопросов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но так как это наша первая версия книжечки</w:t>
      </w:r>
      <w:r>
        <w:rPr>
          <w:rFonts w:ascii="Calibri" w:cs="Calibri" w:hAnsi="Calibri" w:eastAsia="Calibri"/>
          <w:rtl w:val="0"/>
        </w:rPr>
        <w:t>,</w:t>
      </w:r>
      <w:r>
        <w:rPr>
          <w:rFonts w:ascii="Calibri" w:cs="Calibri" w:hAnsi="Calibri" w:eastAsia="Calibri"/>
          <w:rtl w:val="0"/>
          <w:lang w:val="ru-RU"/>
        </w:rPr>
        <w:t xml:space="preserve">будем благодарны вам за фидбек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о полезности и содержании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чтобы ее дополнить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улучшить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 xml:space="preserve">и </w:t>
      </w:r>
      <w:r>
        <w:rPr>
          <w:rFonts w:ascii="Calibri" w:cs="Calibri" w:hAnsi="Calibri" w:eastAsia="Calibri"/>
          <w:strike w:val="1"/>
          <w:dstrike w:val="0"/>
          <w:rtl w:val="0"/>
          <w:lang w:val="ru-RU"/>
        </w:rPr>
        <w:t>загнать по спекул</w:t>
      </w:r>
      <w:r>
        <w:rPr>
          <w:rFonts w:ascii="Calibri" w:cs="Calibri" w:hAnsi="Calibri" w:eastAsia="Calibri"/>
          <w:strike w:val="1"/>
          <w:dstrike w:val="0"/>
          <w:rtl w:val="0"/>
        </w:rPr>
        <w:t>ятивной цене</w:t>
      </w:r>
      <w:r>
        <w:rPr>
          <w:rFonts w:ascii="Calibri" w:cs="Calibri" w:hAnsi="Calibri" w:eastAsia="Calibri"/>
          <w:strike w:val="1"/>
          <w:dstrike w:val="0"/>
          <w:rtl w:val="0"/>
          <w:lang w:val="en-US"/>
        </w:rPr>
        <w:t xml:space="preserve"> (</w:t>
      </w:r>
      <w:r>
        <w:rPr>
          <w:rFonts w:ascii="Calibri" w:cs="Calibri" w:hAnsi="Calibri" w:eastAsia="Calibri"/>
          <w:strike w:val="1"/>
          <w:dstrike w:val="0"/>
          <w:rtl w:val="0"/>
          <w:lang w:val="ru-RU"/>
        </w:rPr>
        <w:t>зачеркнуто</w:t>
      </w:r>
      <w:r>
        <w:rPr>
          <w:rFonts w:ascii="Calibri" w:cs="Calibri" w:hAnsi="Calibri" w:eastAsia="Calibri"/>
          <w:strike w:val="1"/>
          <w:dstrike w:val="0"/>
          <w:rtl w:val="0"/>
          <w:lang w:val="ru-RU"/>
        </w:rPr>
        <w:t>)</w:t>
      </w:r>
      <w:r>
        <w:rPr>
          <w:rFonts w:ascii="Calibri" w:cs="Calibri" w:hAnsi="Calibri" w:eastAsia="Calibri"/>
          <w:strike w:val="1"/>
          <w:dstrike w:val="0"/>
          <w:rtl w:val="0"/>
        </w:rPr>
        <w:t>,</w:t>
      </w:r>
      <w:r>
        <w:rPr>
          <w:rFonts w:ascii="Calibri" w:cs="Calibri" w:hAnsi="Calibri" w:eastAsia="Calibri"/>
          <w:rtl w:val="0"/>
          <w:lang w:val="ru-RU"/>
        </w:rPr>
        <w:t xml:space="preserve"> и сделать максимально удобной и полезной для вас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 A"/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Как всегда комментарии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вопросы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жалобы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угрозы </w:t>
      </w:r>
      <w:r>
        <w:rPr>
          <w:rFonts w:ascii="Calibri" w:cs="Calibri" w:hAnsi="Calibri" w:eastAsia="Calibri"/>
          <w:b w:val="1"/>
          <w:bCs w:val="1"/>
          <w:rtl w:val="0"/>
        </w:rPr>
        <w:t>(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одобрения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!),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принимаются сами знаете куда</w:t>
      </w: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</w:rPr>
        <w:br w:type="textWrapping"/>
        <w:t>Начнем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?</w:t>
      </w: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HELLO, WORLD!</w:t>
      </w:r>
    </w:p>
    <w:p>
      <w:pPr>
        <w:pStyle w:val="Body A"/>
        <w:rPr>
          <w:rFonts w:ascii="Calibri" w:cs="Calibri" w:hAnsi="Calibri" w:eastAsia="Calibri"/>
          <w:b w:val="1"/>
          <w:bCs w:val="1"/>
          <w:lang w:val="ru-RU"/>
        </w:rPr>
      </w:pPr>
    </w:p>
    <w:p>
      <w:pPr>
        <w:pStyle w:val="Body A"/>
        <w:tabs>
          <w:tab w:val="left" w:pos="8081"/>
        </w:tabs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Первое впечатление нельзя произвести дважды</w:t>
      </w:r>
      <w:r>
        <w:rPr>
          <w:rFonts w:ascii="Calibri" w:cs="Calibri" w:hAnsi="Calibri" w:eastAsia="Calibri"/>
          <w:b w:val="1"/>
          <w:bCs w:val="1"/>
          <w:rtl w:val="0"/>
        </w:rPr>
        <w:t xml:space="preserve">. </w:t>
      </w:r>
    </w:p>
    <w:p>
      <w:pPr>
        <w:pStyle w:val="Body A"/>
        <w:tabs>
          <w:tab w:val="left" w:pos="8081"/>
        </w:tabs>
      </w:pPr>
      <w:r>
        <w:rPr>
          <w:rFonts w:ascii="Calibri" w:cs="Calibri" w:hAnsi="Calibri" w:eastAsia="Calibri"/>
          <w:rtl w:val="0"/>
          <w:lang w:val="ru-RU"/>
        </w:rPr>
        <w:t>Поэтому лучше всего произвести его с первого раза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И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конечно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положительное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 A"/>
        <w:tabs>
          <w:tab w:val="left" w:pos="8081"/>
        </w:tabs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Хороший тон </w:t>
      </w:r>
      <w:r>
        <w:rPr>
          <w:rFonts w:ascii="Calibri" w:cs="Calibri" w:hAnsi="Calibri" w:eastAsia="Calibri"/>
          <w:rtl w:val="0"/>
          <w:lang w:val="ru-RU"/>
        </w:rPr>
        <w:t xml:space="preserve">- </w:t>
      </w:r>
      <w:r>
        <w:rPr>
          <w:rFonts w:ascii="Calibri" w:cs="Calibri" w:hAnsi="Calibri" w:eastAsia="Calibri"/>
          <w:rtl w:val="0"/>
          <w:lang w:val="ru-RU"/>
        </w:rPr>
        <w:t>утром в первый рабочий день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проверив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что все в порядке с компьютером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 xml:space="preserve">и отдав администратору свой паспорт </w:t>
      </w:r>
      <w:r>
        <w:rPr>
          <w:rFonts w:ascii="Calibri" w:cs="Calibri" w:hAnsi="Calibri" w:eastAsia="Calibri"/>
          <w:rtl w:val="0"/>
        </w:rPr>
        <w:t>(</w:t>
      </w:r>
      <w:r>
        <w:rPr>
          <w:rFonts w:ascii="Calibri" w:cs="Calibri" w:hAnsi="Calibri" w:eastAsia="Calibri"/>
          <w:rtl w:val="0"/>
          <w:lang w:val="ru-RU"/>
        </w:rPr>
        <w:t>и свое сердце</w:t>
      </w:r>
      <w:r>
        <w:rPr>
          <w:rFonts w:ascii="Calibri" w:cs="Calibri" w:hAnsi="Calibri" w:eastAsia="Calibri"/>
          <w:rtl w:val="0"/>
        </w:rPr>
        <w:t xml:space="preserve">), </w:t>
      </w:r>
      <w:r>
        <w:rPr>
          <w:rFonts w:ascii="Calibri" w:cs="Calibri" w:hAnsi="Calibri" w:eastAsia="Calibri"/>
          <w:rtl w:val="0"/>
          <w:lang w:val="ru-RU"/>
        </w:rPr>
        <w:t>написать первое приветственное сообщение заказчику и команде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</w:rPr>
        <w:t>Ниже парочка примеров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как растопить лед и начать общение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TEMPLATES</w:t>
      </w: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Делаешь первый шаг</w:t>
        <w:br w:type="textWrapping"/>
      </w:r>
    </w:p>
    <w:p>
      <w:pPr>
        <w:pStyle w:val="Body A"/>
        <w:ind w:left="567" w:firstLine="0"/>
      </w:pPr>
      <w:r>
        <w:rPr>
          <w:rFonts w:ascii="BatangChe" w:cs="BatangChe" w:hAnsi="BatangChe" w:eastAsia="BatangChe"/>
          <w:rtl w:val="0"/>
          <w:lang w:val="en-US"/>
        </w:rPr>
        <w:t>Hello and great to meet you, guys!</w:t>
      </w:r>
    </w:p>
    <w:p>
      <w:pPr>
        <w:pStyle w:val="Body A"/>
        <w:ind w:left="567" w:firstLine="0"/>
      </w:pPr>
      <w:r>
        <w:rPr>
          <w:rFonts w:ascii="BatangChe" w:cs="BatangChe" w:hAnsi="BatangChe" w:eastAsia="BatangChe"/>
        </w:rPr>
        <w:br w:type="textWrapping"/>
      </w:r>
      <w:r>
        <w:rPr>
          <w:rFonts w:ascii="BatangChe" w:cs="BatangChe" w:hAnsi="BatangChe" w:eastAsia="BatangChe"/>
          <w:rtl w:val="0"/>
        </w:rPr>
        <w:t>I</w:t>
      </w:r>
      <w:r>
        <w:rPr>
          <w:rFonts w:ascii="BatangChe" w:cs="BatangChe" w:hAnsi="BatangChe" w:eastAsia="BatangChe"/>
          <w:rtl w:val="0"/>
        </w:rPr>
        <w:t>’</w:t>
      </w:r>
      <w:r>
        <w:rPr>
          <w:rFonts w:ascii="BatangChe" w:cs="BatangChe" w:hAnsi="BatangChe" w:eastAsia="BatangChe"/>
          <w:rtl w:val="0"/>
          <w:lang w:val="en-US"/>
        </w:rPr>
        <w:t xml:space="preserve">m glad to come onboard to help and will be waiting for your update so I can get started on tasks right away. </w:t>
      </w:r>
    </w:p>
    <w:p>
      <w:pPr>
        <w:pStyle w:val="Body A"/>
        <w:ind w:left="567" w:firstLine="0"/>
      </w:pPr>
      <w:r>
        <w:rPr>
          <w:rFonts w:ascii="BatangChe" w:cs="BatangChe" w:hAnsi="BatangChe" w:eastAsia="BatangChe"/>
          <w:rtl w:val="0"/>
          <w:lang w:val="en-US"/>
        </w:rPr>
        <w:t>Please let me know if there is anything you need on my end.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Calibri" w:cs="Calibri" w:hAnsi="Calibri" w:eastAsia="Calibri"/>
          <w:b w:val="1"/>
          <w:bCs w:val="1"/>
          <w:rtl w:val="0"/>
        </w:rPr>
        <w:t>То чувство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когда ты открываешь почту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а там уже есть пароли доступа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документация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инфо по проекту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 задачи</w:t>
        <w:br w:type="textWrapping"/>
      </w:r>
    </w:p>
    <w:p>
      <w:pPr>
        <w:pStyle w:val="Body A"/>
        <w:ind w:left="567" w:firstLine="0"/>
      </w:pPr>
      <w:r>
        <w:rPr>
          <w:rFonts w:ascii="BatangChe" w:cs="BatangChe" w:hAnsi="BatangChe" w:eastAsia="BatangChe"/>
          <w:rtl w:val="0"/>
          <w:lang w:val="en-US"/>
        </w:rPr>
        <w:t>Hi Bill,</w:t>
      </w:r>
    </w:p>
    <w:p>
      <w:pPr>
        <w:pStyle w:val="Body A"/>
        <w:ind w:left="567" w:firstLine="0"/>
      </w:pPr>
      <w:r>
        <w:rPr>
          <w:rFonts w:ascii="BatangChe" w:cs="BatangChe" w:hAnsi="BatangChe" w:eastAsia="BatangChe"/>
        </w:rPr>
        <w:br w:type="textWrapping"/>
      </w:r>
      <w:r>
        <w:rPr>
          <w:rFonts w:ascii="BatangChe" w:cs="BatangChe" w:hAnsi="BatangChe" w:eastAsia="BatangChe"/>
          <w:rtl w:val="0"/>
          <w:lang w:val="en-US"/>
        </w:rPr>
        <w:t>Thank you for sending over the accesses and design documents / onboard information. I</w:t>
      </w:r>
      <w:r>
        <w:rPr>
          <w:rFonts w:ascii="BatangChe" w:cs="BatangChe" w:hAnsi="BatangChe" w:eastAsia="BatangChe"/>
          <w:rtl w:val="0"/>
        </w:rPr>
        <w:t>’</w:t>
      </w:r>
      <w:r>
        <w:rPr>
          <w:rFonts w:ascii="BatangChe" w:cs="BatangChe" w:hAnsi="BatangChe" w:eastAsia="BatangChe"/>
          <w:rtl w:val="0"/>
          <w:lang w:val="en-US"/>
        </w:rPr>
        <w:t xml:space="preserve">m going to look it through now and start working on the ticket / issue / task </w:t>
      </w:r>
      <w:r>
        <w:rPr>
          <w:rFonts w:ascii="BatangChe" w:cs="BatangChe" w:hAnsi="BatangChe" w:eastAsia="BatangChe"/>
          <w:rtl w:val="0"/>
        </w:rPr>
        <w:t xml:space="preserve">… </w:t>
      </w:r>
      <w:r>
        <w:rPr>
          <w:rFonts w:ascii="BatangChe" w:cs="BatangChe" w:hAnsi="BatangChe" w:eastAsia="BatangChe"/>
          <w:rtl w:val="0"/>
          <w:lang w:val="en-US"/>
        </w:rPr>
        <w:t>assigned to me.</w:t>
      </w:r>
    </w:p>
    <w:p>
      <w:pPr>
        <w:pStyle w:val="Body A"/>
        <w:ind w:left="567" w:firstLine="0"/>
      </w:pPr>
      <w:r>
        <w:rPr>
          <w:rFonts w:ascii="BatangChe" w:cs="BatangChe" w:hAnsi="BatangChe" w:eastAsia="BatangChe"/>
          <w:rtl w:val="0"/>
          <w:lang w:val="en-US"/>
        </w:rPr>
        <w:t>Please let me know if you have any points or procedures to discuss before I start.</w:t>
      </w:r>
    </w:p>
    <w:p>
      <w:pPr>
        <w:pStyle w:val="Body A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BatangCh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