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A7" w:rsidRPr="00381E4B" w:rsidRDefault="00273A54" w:rsidP="00381E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E4B">
        <w:rPr>
          <w:rFonts w:ascii="Times New Roman" w:hAnsi="Times New Roman" w:cs="Times New Roman"/>
          <w:sz w:val="28"/>
          <w:szCs w:val="28"/>
        </w:rPr>
        <w:t xml:space="preserve">Для изготовления разного рода кондитерского сырья применяется </w:t>
      </w:r>
      <w:r w:rsidRPr="00381E4B">
        <w:rPr>
          <w:rFonts w:ascii="Times New Roman" w:hAnsi="Times New Roman" w:cs="Times New Roman"/>
          <w:sz w:val="28"/>
          <w:szCs w:val="28"/>
          <w:highlight w:val="yellow"/>
        </w:rPr>
        <w:t>промышленная тестораскаточная машина для крутого теста</w:t>
      </w:r>
      <w:r w:rsidRPr="00381E4B">
        <w:rPr>
          <w:rFonts w:ascii="Times New Roman" w:hAnsi="Times New Roman" w:cs="Times New Roman"/>
          <w:sz w:val="28"/>
          <w:szCs w:val="28"/>
        </w:rPr>
        <w:t xml:space="preserve">. Зачастую, данный агрегат используется для производства </w:t>
      </w:r>
      <w:r w:rsidRPr="00381E4B">
        <w:rPr>
          <w:rFonts w:ascii="Times New Roman" w:hAnsi="Times New Roman" w:cs="Times New Roman"/>
          <w:sz w:val="28"/>
          <w:szCs w:val="28"/>
          <w:highlight w:val="yellow"/>
        </w:rPr>
        <w:t>пельменей, чебуреков</w:t>
      </w:r>
      <w:r w:rsidRPr="00381E4B">
        <w:rPr>
          <w:rFonts w:ascii="Times New Roman" w:hAnsi="Times New Roman" w:cs="Times New Roman"/>
          <w:sz w:val="28"/>
          <w:szCs w:val="28"/>
        </w:rPr>
        <w:t xml:space="preserve"> и </w:t>
      </w:r>
      <w:r w:rsidRPr="00381E4B">
        <w:rPr>
          <w:rFonts w:ascii="Times New Roman" w:hAnsi="Times New Roman" w:cs="Times New Roman"/>
          <w:sz w:val="28"/>
          <w:szCs w:val="28"/>
          <w:highlight w:val="yellow"/>
        </w:rPr>
        <w:t>хинкалей</w:t>
      </w:r>
      <w:r w:rsidRPr="00381E4B">
        <w:rPr>
          <w:rFonts w:ascii="Times New Roman" w:hAnsi="Times New Roman" w:cs="Times New Roman"/>
          <w:sz w:val="28"/>
          <w:szCs w:val="28"/>
        </w:rPr>
        <w:t>. Из-за того, что</w:t>
      </w:r>
      <w:r w:rsidR="00304F3F">
        <w:rPr>
          <w:rFonts w:ascii="Times New Roman" w:hAnsi="Times New Roman" w:cs="Times New Roman"/>
          <w:sz w:val="28"/>
          <w:szCs w:val="28"/>
        </w:rPr>
        <w:t xml:space="preserve"> устройство</w:t>
      </w:r>
      <w:r w:rsidRPr="00381E4B">
        <w:rPr>
          <w:rFonts w:ascii="Times New Roman" w:hAnsi="Times New Roman" w:cs="Times New Roman"/>
          <w:sz w:val="28"/>
          <w:szCs w:val="28"/>
        </w:rPr>
        <w:t xml:space="preserve"> позволяет устанавливать нужную толщину теста, размер конечного продукта является идеальным для потребителя.</w:t>
      </w:r>
    </w:p>
    <w:p w:rsidR="00273A54" w:rsidRPr="00381E4B" w:rsidRDefault="007B1E93" w:rsidP="007B1E93">
      <w:pPr>
        <w:pStyle w:val="2"/>
      </w:pPr>
      <w:r>
        <w:t>Система работы</w:t>
      </w:r>
    </w:p>
    <w:p w:rsidR="00273A54" w:rsidRPr="00381E4B" w:rsidRDefault="00273A54" w:rsidP="00381E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E4B">
        <w:rPr>
          <w:rFonts w:ascii="Times New Roman" w:hAnsi="Times New Roman" w:cs="Times New Roman"/>
          <w:sz w:val="28"/>
          <w:szCs w:val="28"/>
        </w:rPr>
        <w:t>Агрегат состоит из прочной металлической конструкции. Внутри находятся всё необходимое для деятельности – это и отсек для теста, и электропривод, и пульт управления.  При начале работы тесто отправляется в отсек, затем, на валики, которые его раскатывают. Из-за того, что расстояние между валиками регулируется, тесто получается необходимой толщины.</w:t>
      </w:r>
    </w:p>
    <w:p w:rsidR="00273A54" w:rsidRPr="00381E4B" w:rsidRDefault="00273A54" w:rsidP="00C07E1B">
      <w:pPr>
        <w:pStyle w:val="2"/>
      </w:pPr>
      <w:r w:rsidRPr="00381E4B">
        <w:t>Ос</w:t>
      </w:r>
      <w:r w:rsidR="00C07E1B">
        <w:t>обенности использования техники</w:t>
      </w:r>
    </w:p>
    <w:p w:rsidR="001614CB" w:rsidRPr="00381E4B" w:rsidRDefault="00273A54" w:rsidP="00381E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E4B">
        <w:rPr>
          <w:rFonts w:ascii="Times New Roman" w:hAnsi="Times New Roman" w:cs="Times New Roman"/>
          <w:sz w:val="28"/>
          <w:szCs w:val="28"/>
        </w:rPr>
        <w:t xml:space="preserve">В сравнении с конкурентами, </w:t>
      </w:r>
      <w:r w:rsidR="001614CB" w:rsidRPr="00381E4B">
        <w:rPr>
          <w:rFonts w:ascii="Times New Roman" w:hAnsi="Times New Roman" w:cs="Times New Roman"/>
          <w:sz w:val="28"/>
          <w:szCs w:val="28"/>
        </w:rPr>
        <w:t xml:space="preserve">этот аппарат выигрывает в большой производительности. У </w:t>
      </w:r>
      <w:r w:rsidR="001614CB" w:rsidRPr="00381E4B">
        <w:rPr>
          <w:rFonts w:ascii="Times New Roman" w:hAnsi="Times New Roman" w:cs="Times New Roman"/>
          <w:sz w:val="28"/>
          <w:szCs w:val="28"/>
          <w:highlight w:val="yellow"/>
        </w:rPr>
        <w:t>тестораскаточной машины</w:t>
      </w:r>
      <w:r w:rsidR="001614CB" w:rsidRPr="00381E4B">
        <w:rPr>
          <w:rFonts w:ascii="Times New Roman" w:hAnsi="Times New Roman" w:cs="Times New Roman"/>
          <w:sz w:val="28"/>
          <w:szCs w:val="28"/>
        </w:rPr>
        <w:t xml:space="preserve"> есть </w:t>
      </w:r>
      <w:r w:rsidR="00C07E1B">
        <w:rPr>
          <w:rFonts w:ascii="Times New Roman" w:hAnsi="Times New Roman" w:cs="Times New Roman"/>
          <w:sz w:val="28"/>
          <w:szCs w:val="28"/>
        </w:rPr>
        <w:t>немалый</w:t>
      </w:r>
      <w:bookmarkStart w:id="0" w:name="_GoBack"/>
      <w:bookmarkEnd w:id="0"/>
      <w:r w:rsidR="001614CB" w:rsidRPr="00381E4B">
        <w:rPr>
          <w:rFonts w:ascii="Times New Roman" w:hAnsi="Times New Roman" w:cs="Times New Roman"/>
          <w:sz w:val="28"/>
          <w:szCs w:val="28"/>
        </w:rPr>
        <w:t xml:space="preserve"> список отличительных особенностей:</w:t>
      </w:r>
    </w:p>
    <w:p w:rsidR="001614CB" w:rsidRPr="00381E4B" w:rsidRDefault="001614CB" w:rsidP="00381E4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E4B">
        <w:rPr>
          <w:rFonts w:ascii="Times New Roman" w:hAnsi="Times New Roman" w:cs="Times New Roman"/>
          <w:sz w:val="28"/>
          <w:szCs w:val="28"/>
        </w:rPr>
        <w:t>Небольшой размер техники позволяет использовать её в весьма ограниченном пространстве;</w:t>
      </w:r>
    </w:p>
    <w:p w:rsidR="001614CB" w:rsidRPr="00381E4B" w:rsidRDefault="001614CB" w:rsidP="00381E4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E4B">
        <w:rPr>
          <w:rFonts w:ascii="Times New Roman" w:hAnsi="Times New Roman" w:cs="Times New Roman"/>
          <w:sz w:val="28"/>
          <w:szCs w:val="28"/>
        </w:rPr>
        <w:t>Диапазон регулировки толщины теста варьируется от четырех до двадцати миллиметров;</w:t>
      </w:r>
    </w:p>
    <w:p w:rsidR="001614CB" w:rsidRPr="00381E4B" w:rsidRDefault="001614CB" w:rsidP="00381E4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E4B">
        <w:rPr>
          <w:rFonts w:ascii="Times New Roman" w:hAnsi="Times New Roman" w:cs="Times New Roman"/>
          <w:sz w:val="28"/>
          <w:szCs w:val="28"/>
        </w:rPr>
        <w:t>В стандартной комплектации имеется два дополнительных валика;</w:t>
      </w:r>
    </w:p>
    <w:p w:rsidR="001614CB" w:rsidRPr="00381E4B" w:rsidRDefault="001614CB" w:rsidP="00381E4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E4B">
        <w:rPr>
          <w:rFonts w:ascii="Times New Roman" w:hAnsi="Times New Roman" w:cs="Times New Roman"/>
          <w:sz w:val="28"/>
          <w:szCs w:val="28"/>
        </w:rPr>
        <w:t>Аппарат весьма экономичен относительно электроэнергии.</w:t>
      </w:r>
    </w:p>
    <w:p w:rsidR="001614CB" w:rsidRPr="00381E4B" w:rsidRDefault="001614CB" w:rsidP="00381E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E4B">
        <w:rPr>
          <w:rFonts w:ascii="Times New Roman" w:hAnsi="Times New Roman" w:cs="Times New Roman"/>
          <w:sz w:val="28"/>
          <w:szCs w:val="28"/>
        </w:rPr>
        <w:t xml:space="preserve">Также, в преимущества можно записать возможность адаптировать </w:t>
      </w:r>
      <w:r w:rsidRPr="00381E4B">
        <w:rPr>
          <w:rFonts w:ascii="Times New Roman" w:hAnsi="Times New Roman" w:cs="Times New Roman"/>
          <w:sz w:val="28"/>
          <w:szCs w:val="28"/>
          <w:highlight w:val="yellow"/>
        </w:rPr>
        <w:t>автоматическую</w:t>
      </w:r>
      <w:r w:rsidRPr="00381E4B">
        <w:rPr>
          <w:rFonts w:ascii="Times New Roman" w:hAnsi="Times New Roman" w:cs="Times New Roman"/>
          <w:sz w:val="28"/>
          <w:szCs w:val="28"/>
        </w:rPr>
        <w:t xml:space="preserve"> систему «ТРМ-400» под необходимый тип производящегося сырья.</w:t>
      </w:r>
    </w:p>
    <w:p w:rsidR="001614CB" w:rsidRPr="007B1E93" w:rsidRDefault="001614CB" w:rsidP="007B1E93">
      <w:pPr>
        <w:pStyle w:val="2"/>
      </w:pPr>
      <w:r w:rsidRPr="007B1E93">
        <w:t xml:space="preserve">Где </w:t>
      </w:r>
      <w:r w:rsidRPr="007B1E93">
        <w:rPr>
          <w:highlight w:val="yellow"/>
        </w:rPr>
        <w:t>купить тестораскаточную машину</w:t>
      </w:r>
      <w:r w:rsidR="007B1E93" w:rsidRPr="007B1E93">
        <w:t xml:space="preserve"> в Ставрополе</w:t>
      </w:r>
    </w:p>
    <w:p w:rsidR="001614CB" w:rsidRPr="00381E4B" w:rsidRDefault="001614CB" w:rsidP="00381E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E4B">
        <w:rPr>
          <w:rFonts w:ascii="Times New Roman" w:hAnsi="Times New Roman" w:cs="Times New Roman"/>
          <w:sz w:val="28"/>
          <w:szCs w:val="28"/>
        </w:rPr>
        <w:t xml:space="preserve">Мы предлагаем Вам приобрести </w:t>
      </w:r>
      <w:r w:rsidRPr="00381E4B">
        <w:rPr>
          <w:rFonts w:ascii="Times New Roman" w:hAnsi="Times New Roman" w:cs="Times New Roman"/>
          <w:sz w:val="28"/>
          <w:szCs w:val="28"/>
          <w:highlight w:val="yellow"/>
        </w:rPr>
        <w:t>электрическое профессиональное</w:t>
      </w:r>
      <w:r w:rsidRPr="00381E4B">
        <w:rPr>
          <w:rFonts w:ascii="Times New Roman" w:hAnsi="Times New Roman" w:cs="Times New Roman"/>
          <w:sz w:val="28"/>
          <w:szCs w:val="28"/>
        </w:rPr>
        <w:t xml:space="preserve"> оборудование именно в нашей компании. Мы обеспечиваем большой набор преимуществ благодаря собственному производству. Низкая </w:t>
      </w:r>
      <w:r w:rsidRPr="00381E4B">
        <w:rPr>
          <w:rFonts w:ascii="Times New Roman" w:hAnsi="Times New Roman" w:cs="Times New Roman"/>
          <w:sz w:val="28"/>
          <w:szCs w:val="28"/>
          <w:highlight w:val="yellow"/>
        </w:rPr>
        <w:t>цена</w:t>
      </w:r>
      <w:r w:rsidRPr="00381E4B">
        <w:rPr>
          <w:rFonts w:ascii="Times New Roman" w:hAnsi="Times New Roman" w:cs="Times New Roman"/>
          <w:sz w:val="28"/>
          <w:szCs w:val="28"/>
        </w:rPr>
        <w:t xml:space="preserve"> вкупе с быстрым производством техники оставят у Вас лишь хорошие впечатления. </w:t>
      </w:r>
      <w:r w:rsidRPr="00381E4B">
        <w:rPr>
          <w:rFonts w:ascii="Times New Roman" w:hAnsi="Times New Roman" w:cs="Times New Roman"/>
          <w:sz w:val="28"/>
          <w:szCs w:val="28"/>
        </w:rPr>
        <w:lastRenderedPageBreak/>
        <w:t xml:space="preserve">Наша компания доставит товар в любое удобное для Вас время. Штатные специалисты помогут установить оборудование в самом тесном помещении и сделают первоначальную настройку для удобного и качественного производства. Для оформления заказа звоните по номеру телефона </w:t>
      </w:r>
      <w:r w:rsidR="007B1E93">
        <w:rPr>
          <w:rFonts w:ascii="Times New Roman" w:hAnsi="Times New Roman" w:cs="Times New Roman"/>
          <w:sz w:val="28"/>
          <w:szCs w:val="28"/>
        </w:rPr>
        <w:t>8-800-350-44-39</w:t>
      </w:r>
      <w:r w:rsidRPr="00381E4B">
        <w:rPr>
          <w:rFonts w:ascii="Times New Roman" w:hAnsi="Times New Roman" w:cs="Times New Roman"/>
          <w:sz w:val="28"/>
          <w:szCs w:val="28"/>
        </w:rPr>
        <w:t xml:space="preserve"> или оставьте заявку на электронной почте, и мы в скором времени свяжемся с Вами!</w:t>
      </w:r>
    </w:p>
    <w:sectPr w:rsidR="001614CB" w:rsidRPr="0038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46B0F"/>
    <w:multiLevelType w:val="hybridMultilevel"/>
    <w:tmpl w:val="DAF0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54"/>
    <w:rsid w:val="000E462C"/>
    <w:rsid w:val="001614CB"/>
    <w:rsid w:val="00273A54"/>
    <w:rsid w:val="00304F3F"/>
    <w:rsid w:val="00381E4B"/>
    <w:rsid w:val="007B1E93"/>
    <w:rsid w:val="00C07E1B"/>
    <w:rsid w:val="00C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B071"/>
  <w15:chartTrackingRefBased/>
  <w15:docId w15:val="{94B26C91-E7C2-42A7-9F77-EF520FF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1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1E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GooseRabbit</dc:creator>
  <cp:keywords/>
  <dc:description/>
  <cp:lastModifiedBy>GooseRabbit</cp:lastModifiedBy>
  <cp:revision>4</cp:revision>
  <dcterms:created xsi:type="dcterms:W3CDTF">2018-10-22T10:00:00Z</dcterms:created>
  <dcterms:modified xsi:type="dcterms:W3CDTF">2018-10-22T10:50:00Z</dcterms:modified>
</cp:coreProperties>
</file>