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CF4" w:rsidRDefault="00AD2CF4" w:rsidP="00AD2CF4"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appointment</w:t>
      </w:r>
      <w:proofErr w:type="spellEnd"/>
    </w:p>
    <w:p w:rsidR="00AD2CF4" w:rsidRDefault="00AD2CF4" w:rsidP="00AD2CF4"/>
    <w:p w:rsidR="00AD2CF4" w:rsidRDefault="00AD2CF4" w:rsidP="00AD2CF4">
      <w:proofErr w:type="spellStart"/>
      <w:r>
        <w:t>Ülkemizde</w:t>
      </w:r>
      <w:proofErr w:type="spellEnd"/>
      <w:r>
        <w:t xml:space="preserve"> ICAO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standartlarda</w:t>
      </w:r>
      <w:proofErr w:type="spellEnd"/>
      <w:r>
        <w:t xml:space="preserve"> </w:t>
      </w:r>
      <w:proofErr w:type="spellStart"/>
      <w:r>
        <w:t>pasaportların</w:t>
      </w:r>
      <w:proofErr w:type="spellEnd"/>
      <w:r>
        <w:t xml:space="preserve"> 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tanzimine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altyapının</w:t>
      </w:r>
      <w:proofErr w:type="spellEnd"/>
      <w:r>
        <w:t xml:space="preserve"> </w:t>
      </w:r>
      <w:proofErr w:type="spellStart"/>
      <w:r>
        <w:t>hazırlanmasının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1 </w:t>
      </w:r>
      <w:proofErr w:type="spellStart"/>
      <w:r>
        <w:t>Haziran</w:t>
      </w:r>
      <w:proofErr w:type="spellEnd"/>
      <w:r>
        <w:t xml:space="preserve"> 2010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itibari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başlanmıştır</w:t>
      </w:r>
      <w:proofErr w:type="spellEnd"/>
      <w:r>
        <w:t xml:space="preserve">.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pasaportlarin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24 </w:t>
      </w:r>
      <w:proofErr w:type="spellStart"/>
      <w:r>
        <w:t>Kasım</w:t>
      </w:r>
      <w:proofErr w:type="spellEnd"/>
      <w:r>
        <w:t xml:space="preserve"> 2015'tir.</w:t>
      </w:r>
    </w:p>
    <w:p w:rsidR="00AD2CF4" w:rsidRDefault="00AD2CF4" w:rsidP="00AD2CF4"/>
    <w:p w:rsidR="00AD2CF4" w:rsidRDefault="00AD2CF4" w:rsidP="00AD2CF4">
      <w:proofErr w:type="spellStart"/>
      <w:r>
        <w:t>Elektronik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başvurusunun</w:t>
      </w:r>
      <w:proofErr w:type="spellEnd"/>
      <w:r>
        <w:t xml:space="preserve"> </w:t>
      </w:r>
      <w:proofErr w:type="spellStart"/>
      <w:r>
        <w:t>şahsen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..</w:t>
      </w:r>
    </w:p>
    <w:p w:rsidR="00AD2CF4" w:rsidRDefault="00AD2CF4" w:rsidP="00AD2CF4"/>
    <w:p w:rsidR="00AD2CF4" w:rsidRDefault="00AD2CF4" w:rsidP="00AD2CF4">
      <w:proofErr w:type="spellStart"/>
      <w:r>
        <w:t>Elektronik</w:t>
      </w:r>
      <w:proofErr w:type="spellEnd"/>
      <w:r>
        <w:t xml:space="preserve"> </w:t>
      </w:r>
      <w:proofErr w:type="spellStart"/>
      <w:r>
        <w:t>pasaportlarda</w:t>
      </w:r>
      <w:proofErr w:type="spellEnd"/>
      <w:r>
        <w:t xml:space="preserve"> </w:t>
      </w:r>
      <w:proofErr w:type="spellStart"/>
      <w:r>
        <w:t>refakate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işlemi</w:t>
      </w:r>
      <w:proofErr w:type="spellEnd"/>
      <w:r>
        <w:t xml:space="preserve"> </w:t>
      </w:r>
      <w:proofErr w:type="spellStart"/>
      <w:r>
        <w:t>yapılamamakta</w:t>
      </w:r>
      <w:proofErr w:type="spellEnd"/>
      <w:r>
        <w:t xml:space="preserve">,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pasaportlar</w:t>
      </w:r>
      <w:proofErr w:type="spellEnd"/>
      <w:r>
        <w:t xml:space="preserve"> </w:t>
      </w:r>
      <w:proofErr w:type="spellStart"/>
      <w:r>
        <w:t>temdit</w:t>
      </w:r>
      <w:proofErr w:type="spellEnd"/>
      <w:r>
        <w:t xml:space="preserve"> </w:t>
      </w:r>
      <w:proofErr w:type="spellStart"/>
      <w:r>
        <w:t>edilememekte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müşterek</w:t>
      </w:r>
      <w:proofErr w:type="spellEnd"/>
      <w:r>
        <w:t xml:space="preserve"> e-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düzenlenememektedir</w:t>
      </w:r>
      <w:proofErr w:type="spellEnd"/>
      <w:r>
        <w:t xml:space="preserve">.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uygulamaya</w:t>
      </w:r>
      <w:proofErr w:type="spellEnd"/>
      <w:r>
        <w:t xml:space="preserve"> </w:t>
      </w:r>
      <w:proofErr w:type="spellStart"/>
      <w:r>
        <w:t>girmesi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tanzim</w:t>
      </w:r>
      <w:proofErr w:type="spellEnd"/>
      <w:r>
        <w:t xml:space="preserve"> </w:t>
      </w:r>
      <w:proofErr w:type="spellStart"/>
      <w:r>
        <w:t>edilmektedir</w:t>
      </w:r>
      <w:proofErr w:type="spellEnd"/>
      <w:r>
        <w:t>.</w:t>
      </w:r>
    </w:p>
    <w:p w:rsidR="00AD2CF4" w:rsidRDefault="00AD2CF4" w:rsidP="00AD2CF4"/>
    <w:p w:rsidR="00AD2CF4" w:rsidRDefault="00AD2CF4" w:rsidP="00AD2CF4">
      <w:proofErr w:type="spellStart"/>
      <w:r>
        <w:t>Eski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pasaportlarla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işlemlere</w:t>
      </w:r>
      <w:proofErr w:type="spellEnd"/>
      <w:r>
        <w:t xml:space="preserve"> </w:t>
      </w:r>
      <w:proofErr w:type="spellStart"/>
      <w:r>
        <w:t>yurt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31.01.2011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diş</w:t>
      </w:r>
      <w:proofErr w:type="spellEnd"/>
      <w:r>
        <w:t xml:space="preserve"> </w:t>
      </w:r>
      <w:proofErr w:type="spellStart"/>
      <w:r>
        <w:t>temsilciliklerimizde</w:t>
      </w:r>
      <w:proofErr w:type="spellEnd"/>
      <w:r>
        <w:t xml:space="preserve"> 31.12.2013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  <w:proofErr w:type="spellStart"/>
      <w:r>
        <w:t>Vatandaşlarımızın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pasaportları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(</w:t>
      </w:r>
      <w:proofErr w:type="spellStart"/>
      <w:r>
        <w:t>uzatma</w:t>
      </w:r>
      <w:proofErr w:type="spellEnd"/>
      <w:r>
        <w:t xml:space="preserve">, </w:t>
      </w:r>
      <w:proofErr w:type="spellStart"/>
      <w:r>
        <w:t>meşruhat</w:t>
      </w:r>
      <w:proofErr w:type="spellEnd"/>
      <w:r>
        <w:t xml:space="preserve">, </w:t>
      </w:r>
      <w:proofErr w:type="spellStart"/>
      <w:r>
        <w:t>şerh</w:t>
      </w:r>
      <w:proofErr w:type="spellEnd"/>
      <w:r>
        <w:t xml:space="preserve"> </w:t>
      </w:r>
      <w:proofErr w:type="spellStart"/>
      <w:r>
        <w:t>verilme</w:t>
      </w:r>
      <w:proofErr w:type="spellEnd"/>
      <w:r>
        <w:t xml:space="preserve">, </w:t>
      </w:r>
      <w:proofErr w:type="spellStart"/>
      <w:r>
        <w:t>refakate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kaydettirme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meslek</w:t>
      </w:r>
      <w:proofErr w:type="spellEnd"/>
    </w:p>
    <w:p w:rsidR="00AD2CF4" w:rsidRDefault="00AD2CF4" w:rsidP="00AD2CF4"/>
    <w:p w:rsidR="00AD2CF4" w:rsidRDefault="00AD2CF4" w:rsidP="00AD2CF4">
      <w:proofErr w:type="spellStart"/>
      <w:r>
        <w:t>yazdırma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.)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işlem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olanağı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kalmamıştır</w:t>
      </w:r>
      <w:proofErr w:type="spellEnd"/>
      <w:r>
        <w:t>.</w:t>
      </w:r>
    </w:p>
    <w:p w:rsidR="00AD2CF4" w:rsidRDefault="00AD2CF4" w:rsidP="00AD2CF4"/>
    <w:p w:rsidR="00AD2CF4" w:rsidRDefault="00AD2CF4" w:rsidP="00AD2CF4">
      <w:proofErr w:type="spellStart"/>
      <w:r>
        <w:t>Pasaportların</w:t>
      </w:r>
      <w:proofErr w:type="spellEnd"/>
      <w:r>
        <w:t xml:space="preserve"> </w:t>
      </w:r>
      <w:proofErr w:type="spellStart"/>
      <w:r>
        <w:t>süreleri</w:t>
      </w:r>
      <w:proofErr w:type="spellEnd"/>
      <w:r>
        <w:t xml:space="preserve">, </w:t>
      </w:r>
      <w:proofErr w:type="spellStart"/>
      <w:r>
        <w:t>üzerlerinde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yenilenmekte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işlemin</w:t>
      </w:r>
      <w:proofErr w:type="spellEnd"/>
      <w:r>
        <w:t xml:space="preserve"> </w:t>
      </w:r>
      <w:proofErr w:type="spellStart"/>
      <w:r>
        <w:t>yapılacağı</w:t>
      </w:r>
      <w:proofErr w:type="spellEnd"/>
      <w:r>
        <w:t xml:space="preserve"> </w:t>
      </w:r>
      <w:proofErr w:type="spellStart"/>
      <w:r>
        <w:t>günden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ileri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olabilmektedir</w:t>
      </w:r>
      <w:proofErr w:type="spellEnd"/>
      <w:r>
        <w:t>.</w:t>
      </w:r>
    </w:p>
    <w:p w:rsidR="00AD2CF4" w:rsidRDefault="00AD2CF4" w:rsidP="00AD2CF4"/>
    <w:p w:rsidR="00AD2CF4" w:rsidRDefault="00AD2CF4" w:rsidP="00AD2CF4">
      <w:proofErr w:type="spellStart"/>
      <w:r>
        <w:t>Pasaport</w:t>
      </w:r>
      <w:proofErr w:type="spellEnd"/>
      <w:r>
        <w:t xml:space="preserve"> </w:t>
      </w:r>
      <w:proofErr w:type="spellStart"/>
      <w:r>
        <w:t>Kanunumuzda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, </w:t>
      </w:r>
      <w:proofErr w:type="spellStart"/>
      <w:r>
        <w:t>umuma</w:t>
      </w:r>
      <w:proofErr w:type="spellEnd"/>
      <w:r>
        <w:t xml:space="preserve"> </w:t>
      </w:r>
      <w:proofErr w:type="spellStart"/>
      <w:r>
        <w:t>mahsus</w:t>
      </w:r>
      <w:proofErr w:type="spellEnd"/>
      <w:r>
        <w:t xml:space="preserve"> </w:t>
      </w:r>
      <w:proofErr w:type="spellStart"/>
      <w:r>
        <w:t>pasaportlar</w:t>
      </w:r>
      <w:proofErr w:type="spellEnd"/>
      <w:r>
        <w:t xml:space="preserve">, 6 </w:t>
      </w:r>
      <w:proofErr w:type="spellStart"/>
      <w:r>
        <w:t>aydan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olmamak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18 </w:t>
      </w:r>
      <w:proofErr w:type="spellStart"/>
      <w:r>
        <w:t>yaşına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azami</w:t>
      </w:r>
      <w:proofErr w:type="spellEnd"/>
      <w:r>
        <w:t xml:space="preserve"> 5 </w:t>
      </w:r>
      <w:proofErr w:type="spellStart"/>
      <w:r>
        <w:t>yıl</w:t>
      </w:r>
      <w:proofErr w:type="spellEnd"/>
      <w:r>
        <w:t xml:space="preserve">, 18 </w:t>
      </w:r>
      <w:proofErr w:type="spellStart"/>
      <w:r>
        <w:t>yaşından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olanlara</w:t>
      </w:r>
      <w:proofErr w:type="spellEnd"/>
      <w:r>
        <w:t xml:space="preserve"> </w:t>
      </w:r>
      <w:proofErr w:type="spellStart"/>
      <w:r>
        <w:t>azami</w:t>
      </w:r>
      <w:proofErr w:type="spellEnd"/>
      <w:r>
        <w:t xml:space="preserve"> 10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geçmemek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düzenlenebilmektedir</w:t>
      </w:r>
      <w:proofErr w:type="spellEnd"/>
      <w:r>
        <w:t>.</w:t>
      </w:r>
    </w:p>
    <w:p w:rsidR="00AD2CF4" w:rsidRDefault="00AD2CF4" w:rsidP="00AD2CF4"/>
    <w:p w:rsidR="00AD2CF4" w:rsidRDefault="00AD2CF4" w:rsidP="00AD2CF4"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süreleri</w:t>
      </w:r>
      <w:proofErr w:type="spellEnd"/>
      <w:r>
        <w:t xml:space="preserve"> </w:t>
      </w:r>
      <w:proofErr w:type="spellStart"/>
      <w:r>
        <w:t>alacağı</w:t>
      </w:r>
      <w:proofErr w:type="spellEnd"/>
      <w:r>
        <w:t xml:space="preserve"> </w:t>
      </w:r>
      <w:proofErr w:type="spellStart"/>
      <w:r>
        <w:t>pasaportun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eklenir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süreli</w:t>
      </w:r>
      <w:proofErr w:type="spellEnd"/>
      <w:r>
        <w:t xml:space="preserve"> </w:t>
      </w:r>
      <w:proofErr w:type="spellStart"/>
      <w:r>
        <w:t>pasaportun</w:t>
      </w:r>
      <w:proofErr w:type="spellEnd"/>
      <w:r>
        <w:t xml:space="preserve"> (6 </w:t>
      </w:r>
      <w:proofErr w:type="spellStart"/>
      <w:r>
        <w:t>ay</w:t>
      </w:r>
      <w:proofErr w:type="spellEnd"/>
      <w:r>
        <w:t xml:space="preserve">) </w:t>
      </w:r>
      <w:proofErr w:type="spellStart"/>
      <w:r>
        <w:t>süresinden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olamaz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 </w:t>
      </w:r>
      <w:proofErr w:type="spellStart"/>
      <w:r>
        <w:t>defter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pasaporttaki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bedelinden</w:t>
      </w:r>
      <w:proofErr w:type="spellEnd"/>
      <w:r>
        <w:t xml:space="preserve"> </w:t>
      </w:r>
      <w:proofErr w:type="spellStart"/>
      <w:r>
        <w:t>düşülerek</w:t>
      </w:r>
      <w:proofErr w:type="spellEnd"/>
      <w:r>
        <w:t xml:space="preserve"> </w:t>
      </w:r>
      <w:proofErr w:type="spellStart"/>
      <w:r>
        <w:t>hesaplanacak</w:t>
      </w:r>
      <w:proofErr w:type="spellEnd"/>
      <w:r>
        <w:t xml:space="preserve"> </w:t>
      </w:r>
      <w:proofErr w:type="spellStart"/>
      <w:r>
        <w:t>harç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:rsidR="00AD2CF4" w:rsidRDefault="00AD2CF4" w:rsidP="00AD2CF4"/>
    <w:p w:rsidR="00AD2CF4" w:rsidRDefault="00AD2CF4" w:rsidP="00AD2CF4">
      <w:proofErr w:type="spellStart"/>
      <w:r>
        <w:t>Kişinin</w:t>
      </w:r>
      <w:proofErr w:type="spellEnd"/>
      <w:r>
        <w:t xml:space="preserve">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kütüğünde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kimliğini</w:t>
      </w:r>
      <w:proofErr w:type="spellEnd"/>
      <w:r>
        <w:t xml:space="preserve"> </w:t>
      </w:r>
      <w:proofErr w:type="spellStart"/>
      <w:r>
        <w:t>belirleyici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(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doğum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, </w:t>
      </w:r>
      <w:proofErr w:type="spellStart"/>
      <w:r>
        <w:t>doğum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)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mahkemelerince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kararlar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evlilik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. </w:t>
      </w:r>
      <w:proofErr w:type="spellStart"/>
      <w:r>
        <w:t>nedenlerle</w:t>
      </w:r>
      <w:proofErr w:type="spellEnd"/>
      <w:r>
        <w:t xml:space="preserve"> </w:t>
      </w:r>
      <w:proofErr w:type="spellStart"/>
      <w:r>
        <w:t>değişmesi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ihtiva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pasaportunun</w:t>
      </w:r>
      <w:proofErr w:type="spellEnd"/>
      <w:r>
        <w:t xml:space="preserve"> </w:t>
      </w:r>
      <w:proofErr w:type="spellStart"/>
      <w:r>
        <w:t>yenilenmesi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AD2CF4" w:rsidRDefault="00AD2CF4" w:rsidP="00AD2CF4"/>
    <w:p w:rsidR="00D258E8" w:rsidRDefault="00D258E8" w:rsidP="00D258E8">
      <w:r>
        <w:t>Необходимые документы для записи на прием</w:t>
      </w:r>
    </w:p>
    <w:p w:rsidR="00D258E8" w:rsidRDefault="00D258E8" w:rsidP="00D258E8"/>
    <w:p w:rsidR="00D258E8" w:rsidRDefault="00D258E8" w:rsidP="00D258E8">
      <w:r>
        <w:lastRenderedPageBreak/>
        <w:t>Печать и выдача паспортов в соответствии со стандартами, установленными ICAO в нашей стране, началась с 1 июня 2010 года, после того, как была подготовлена ​​необходимая инфраструктура. Срок действия паспортов старого образца - 24 ноября 2015 года.</w:t>
      </w:r>
    </w:p>
    <w:p w:rsidR="00D258E8" w:rsidRDefault="00D258E8" w:rsidP="00D258E8"/>
    <w:p w:rsidR="00D258E8" w:rsidRDefault="00D258E8" w:rsidP="00D258E8">
      <w:r>
        <w:t>Заявление на получение электронного паспорта необходимо подавать лично.</w:t>
      </w:r>
    </w:p>
    <w:p w:rsidR="00D258E8" w:rsidRDefault="00D258E8" w:rsidP="00D258E8"/>
    <w:p w:rsidR="00D258E8" w:rsidRDefault="00D258E8" w:rsidP="00D258E8">
      <w:r>
        <w:t>Электронные паспорта не могут быть зарегистрированы в сопровождении, и эти паспорта не могут быть продлены, а совместные электронные паспорта не могут быть выданы. С введением новой паспортной системы каждому человеку выдается отдельный паспорт.</w:t>
      </w:r>
    </w:p>
    <w:p w:rsidR="00D258E8" w:rsidRDefault="00D258E8" w:rsidP="00D258E8"/>
    <w:p w:rsidR="00D258E8" w:rsidRDefault="00D258E8" w:rsidP="00D258E8">
      <w:r>
        <w:t>Все операции по паспортам старого образца прекращены по состоянию на 31.01.2011 в стране и по состоянию на 31.12.2013 в наших стоматологических представительствах. По паспортам наших граждан старого образца со сроком действия (продление, легитимность, аннотация, регистрация детей в сопровождении, второе занятие</w:t>
      </w:r>
    </w:p>
    <w:p w:rsidR="00D258E8" w:rsidRDefault="00D258E8" w:rsidP="00D258E8"/>
    <w:p w:rsidR="00D258E8" w:rsidRDefault="00D258E8" w:rsidP="00D258E8">
      <w:r>
        <w:t>печать и т. д.) больше не возможна.</w:t>
      </w:r>
    </w:p>
    <w:p w:rsidR="00D258E8" w:rsidRDefault="00D258E8" w:rsidP="00D258E8"/>
    <w:p w:rsidR="00D258E8" w:rsidRDefault="00D258E8" w:rsidP="00D258E8">
      <w:r>
        <w:t>Срок действия паспортов продлевается с даты истечения срока действия, зарегистрированной в них, и срок действия может быть до 10 лет вперед, начиная со дня транзакции.</w:t>
      </w:r>
    </w:p>
    <w:p w:rsidR="00D258E8" w:rsidRDefault="00D258E8" w:rsidP="00D258E8"/>
    <w:p w:rsidR="00D258E8" w:rsidRDefault="00D258E8" w:rsidP="00D258E8">
      <w:r>
        <w:t>В рамках последней поправки к нашему Закону о паспортах обычные паспорта могут выдаваться максимум на 5 лет до 18 лет, не менее чем на 6 месяцев и максимум на 10 лет для лиц старше 18 лет.</w:t>
      </w:r>
    </w:p>
    <w:p w:rsidR="00D258E8" w:rsidRDefault="00D258E8" w:rsidP="00D258E8"/>
    <w:p w:rsidR="00D258E8" w:rsidRDefault="00D258E8" w:rsidP="00D258E8">
      <w:r>
        <w:t>Срок действия тех, кто подает заявление с действующим паспортом, добавляется к сроку действия паспорта, который они получат. Этот срок не может быть меньше срока действия самого короткого паспорта (6 месяцев). В этом случае будет взиматься только сумма сбора, которая будет рассчитана путем вычета платы за паспортную книжку и платы за текущее время в старом паспорте из запрошенной платы за время.</w:t>
      </w:r>
    </w:p>
    <w:p w:rsidR="00D258E8" w:rsidRDefault="00D258E8" w:rsidP="00D258E8"/>
    <w:p w:rsidR="00D258E8" w:rsidRDefault="00D258E8" w:rsidP="00D258E8">
      <w:r>
        <w:t>Решения турецких судов, брак и т. Д. В случае изменения по причинам, паспорт человека, содержащий старую идентификационную информацию, должен быть обновлен.</w:t>
      </w:r>
    </w:p>
    <w:p w:rsidR="00D258E8" w:rsidRDefault="00D258E8" w:rsidP="00D258E8"/>
    <w:p w:rsidR="00AD2CF4" w:rsidRDefault="00AD2CF4"/>
    <w:sectPr w:rsidR="00AD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F4"/>
    <w:rsid w:val="00AD2CF4"/>
    <w:rsid w:val="00C8695E"/>
    <w:rsid w:val="00D258E8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08B78"/>
  <w15:chartTrackingRefBased/>
  <w15:docId w15:val="{D41E0E85-C183-E743-99B0-CD5450E5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innakalnayz1998@gmail.com</dc:creator>
  <cp:keywords/>
  <dc:description/>
  <cp:lastModifiedBy>innakalnayz1998@gmail.com</cp:lastModifiedBy>
  <cp:revision>4</cp:revision>
  <dcterms:created xsi:type="dcterms:W3CDTF">2021-04-17T15:04:00Z</dcterms:created>
  <dcterms:modified xsi:type="dcterms:W3CDTF">2021-04-17T15:04:00Z</dcterms:modified>
</cp:coreProperties>
</file>