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E1" w:rsidRDefault="008039E1">
      <w:pPr>
        <w:rPr>
          <w:rFonts w:ascii="Tahoma" w:hAnsi="Tahoma" w:cs="Tahoma"/>
          <w:color w:val="000000"/>
          <w:sz w:val="18"/>
          <w:szCs w:val="18"/>
          <w:shd w:val="clear" w:color="auto" w:fill="F7F5F5"/>
          <w:lang w:val="ru-RU"/>
        </w:rPr>
      </w:pPr>
      <w:r w:rsidRPr="008039E1">
        <w:rPr>
          <w:rStyle w:val="20"/>
          <w:lang w:val="ru-RU"/>
        </w:rPr>
        <w:t>Общие правила уничтожения деревьев без спиливания</w:t>
      </w:r>
      <w:r w:rsidRPr="00935781">
        <w:rPr>
          <w:rFonts w:ascii="Tahoma" w:hAnsi="Tahoma" w:cs="Tahoma"/>
          <w:color w:val="000000"/>
          <w:sz w:val="18"/>
          <w:szCs w:val="18"/>
          <w:shd w:val="clear" w:color="auto" w:fill="F7F5F5"/>
          <w:lang w:val="ru-RU"/>
        </w:rPr>
        <w:t xml:space="preserve">. </w:t>
      </w:r>
    </w:p>
    <w:p w:rsidR="0013743B" w:rsidRDefault="0006077E" w:rsidP="0013743B">
      <w:pPr>
        <w:pStyle w:val="a3"/>
        <w:jc w:val="both"/>
        <w:rPr>
          <w:rFonts w:ascii="Arial" w:hAnsi="Arial" w:cs="Arial"/>
          <w:lang w:val="ru-RU"/>
        </w:rPr>
      </w:pPr>
      <w:bookmarkStart w:id="0" w:name="_GoBack"/>
      <w:r>
        <w:rPr>
          <w:rFonts w:ascii="Arial" w:hAnsi="Arial" w:cs="Arial"/>
          <w:lang w:val="ru-RU"/>
        </w:rPr>
        <w:t>Проблема удаления ненужных, разросшихся деревьев, з</w:t>
      </w:r>
      <w:r>
        <w:rPr>
          <w:rFonts w:ascii="Arial" w:hAnsi="Arial" w:cs="Arial"/>
          <w:lang w:val="ru-RU"/>
        </w:rPr>
        <w:t>накома не только садоводам</w:t>
      </w:r>
      <w:r>
        <w:rPr>
          <w:rFonts w:ascii="Arial" w:hAnsi="Arial" w:cs="Arial"/>
          <w:lang w:val="ru-RU"/>
        </w:rPr>
        <w:t xml:space="preserve">. Среди жителей многоэтажек достаточно тех, кто страдает от аллергии в период цветения </w:t>
      </w:r>
      <w:r w:rsidRPr="0006077E">
        <w:rPr>
          <w:rFonts w:ascii="Arial" w:hAnsi="Arial" w:cs="Arial"/>
          <w:lang w:val="ru-RU"/>
        </w:rPr>
        <w:t>топол</w:t>
      </w:r>
      <w:r>
        <w:rPr>
          <w:rFonts w:ascii="Arial" w:hAnsi="Arial" w:cs="Arial"/>
          <w:lang w:val="ru-RU"/>
        </w:rPr>
        <w:t>я</w:t>
      </w:r>
      <w:r w:rsidRPr="0006077E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8039E1" w:rsidRPr="0006077E">
        <w:rPr>
          <w:rFonts w:ascii="Arial" w:hAnsi="Arial" w:cs="Arial"/>
          <w:lang w:val="ru-RU"/>
        </w:rPr>
        <w:t>березы, клена, акации</w:t>
      </w:r>
      <w:r>
        <w:rPr>
          <w:rFonts w:ascii="Arial" w:hAnsi="Arial" w:cs="Arial"/>
          <w:lang w:val="ru-RU"/>
        </w:rPr>
        <w:t>, ивы.</w:t>
      </w:r>
      <w:r w:rsidR="0013743B">
        <w:rPr>
          <w:rFonts w:ascii="Arial" w:hAnsi="Arial" w:cs="Arial"/>
          <w:lang w:val="ru-RU"/>
        </w:rPr>
        <w:t xml:space="preserve"> </w:t>
      </w:r>
      <w:r w:rsidR="001030A5">
        <w:rPr>
          <w:rFonts w:ascii="Arial" w:hAnsi="Arial" w:cs="Arial"/>
          <w:lang w:val="ru-RU"/>
        </w:rPr>
        <w:t>Они затеняют окна, сбрасывают на</w:t>
      </w:r>
      <w:r w:rsidR="0013743B">
        <w:rPr>
          <w:rFonts w:ascii="Arial" w:hAnsi="Arial" w:cs="Arial"/>
          <w:lang w:val="ru-RU"/>
        </w:rPr>
        <w:t xml:space="preserve"> балконы и террасы листья и насекомых, сломанные </w:t>
      </w:r>
      <w:r w:rsidR="0013743B">
        <w:rPr>
          <w:rFonts w:ascii="Arial" w:hAnsi="Arial" w:cs="Arial"/>
          <w:lang w:val="ru-RU"/>
        </w:rPr>
        <w:t>во</w:t>
      </w:r>
      <w:r w:rsidR="001030A5">
        <w:rPr>
          <w:rFonts w:ascii="Arial" w:hAnsi="Arial" w:cs="Arial"/>
          <w:lang w:val="ru-RU"/>
        </w:rPr>
        <w:t xml:space="preserve"> </w:t>
      </w:r>
      <w:r w:rsidR="0013743B">
        <w:rPr>
          <w:rFonts w:ascii="Arial" w:hAnsi="Arial" w:cs="Arial"/>
          <w:lang w:val="ru-RU"/>
        </w:rPr>
        <w:t>время буревея</w:t>
      </w:r>
      <w:r w:rsidR="0013743B">
        <w:rPr>
          <w:rFonts w:ascii="Arial" w:hAnsi="Arial" w:cs="Arial"/>
          <w:lang w:val="ru-RU"/>
        </w:rPr>
        <w:t xml:space="preserve"> ветки. </w:t>
      </w:r>
      <w:r w:rsidR="001030A5">
        <w:rPr>
          <w:rFonts w:ascii="Arial" w:hAnsi="Arial" w:cs="Arial"/>
          <w:lang w:val="ru-RU"/>
        </w:rPr>
        <w:t xml:space="preserve">Химическая промышленность даёт возможность решить проблему без использования </w:t>
      </w:r>
      <w:r w:rsidR="001030A5" w:rsidRPr="0013743B">
        <w:rPr>
          <w:rFonts w:ascii="Arial" w:hAnsi="Arial" w:cs="Arial"/>
          <w:lang w:val="ru-RU"/>
        </w:rPr>
        <w:t>спец</w:t>
      </w:r>
      <w:r w:rsidR="001030A5">
        <w:rPr>
          <w:rFonts w:ascii="Arial" w:hAnsi="Arial" w:cs="Arial"/>
          <w:lang w:val="ru-RU"/>
        </w:rPr>
        <w:t>техники</w:t>
      </w:r>
      <w:r w:rsidR="001030A5">
        <w:rPr>
          <w:rFonts w:ascii="Arial" w:hAnsi="Arial" w:cs="Arial"/>
          <w:lang w:val="ru-RU"/>
        </w:rPr>
        <w:t>. Чем полить дерево, чтобы оно засохло можно выяснить у продавца-консультанта специализированного магазина или на сайте производителя.</w:t>
      </w:r>
    </w:p>
    <w:p w:rsidR="008039E1" w:rsidRDefault="008039E1" w:rsidP="0013743B">
      <w:pPr>
        <w:pStyle w:val="a3"/>
        <w:jc w:val="both"/>
        <w:rPr>
          <w:shd w:val="clear" w:color="auto" w:fill="F7F5F5"/>
          <w:lang w:val="ru-RU"/>
        </w:rPr>
      </w:pPr>
      <w:r w:rsidRPr="008039E1">
        <w:rPr>
          <w:rStyle w:val="20"/>
          <w:lang w:val="ru-RU"/>
        </w:rPr>
        <w:t>Препараты, гербициды, арборициды, которые используются д</w:t>
      </w:r>
      <w:r w:rsidRPr="0007288B">
        <w:rPr>
          <w:rStyle w:val="20"/>
          <w:lang w:val="ru-RU"/>
        </w:rPr>
        <w:t>л</w:t>
      </w:r>
      <w:r w:rsidRPr="008039E1">
        <w:rPr>
          <w:rStyle w:val="20"/>
          <w:lang w:val="ru-RU"/>
        </w:rPr>
        <w:t>я поливки дерева, чтобы оно засохло.</w:t>
      </w:r>
      <w:r w:rsidRPr="00935781">
        <w:rPr>
          <w:shd w:val="clear" w:color="auto" w:fill="F7F5F5"/>
          <w:lang w:val="ru-RU"/>
        </w:rPr>
        <w:t xml:space="preserve"> </w:t>
      </w:r>
    </w:p>
    <w:p w:rsidR="00905F5B" w:rsidRDefault="00BA4979" w:rsidP="0007288B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Избавиться от молодых деревьев и поросли помогают гербициды, их используют также для удаления сорняков</w:t>
      </w:r>
      <w:r w:rsidR="0047048E">
        <w:rPr>
          <w:rFonts w:ascii="Arial" w:hAnsi="Arial" w:cs="Arial"/>
          <w:lang w:val="ru-RU"/>
        </w:rPr>
        <w:t>,</w:t>
      </w:r>
      <w:r w:rsidR="00905F5B">
        <w:rPr>
          <w:rFonts w:ascii="Arial" w:hAnsi="Arial" w:cs="Arial"/>
          <w:lang w:val="ru-RU"/>
        </w:rPr>
        <w:t xml:space="preserve"> из наиболее действенных «</w:t>
      </w:r>
      <w:proofErr w:type="spellStart"/>
      <w:r w:rsidR="00905F5B">
        <w:rPr>
          <w:rFonts w:ascii="Arial" w:hAnsi="Arial" w:cs="Arial"/>
          <w:lang w:val="ru-RU"/>
        </w:rPr>
        <w:t>Раун</w:t>
      </w:r>
      <w:r w:rsidR="0047048E">
        <w:rPr>
          <w:rFonts w:ascii="Arial" w:hAnsi="Arial" w:cs="Arial"/>
          <w:lang w:val="ru-RU"/>
        </w:rPr>
        <w:t>д</w:t>
      </w:r>
      <w:r w:rsidR="00905F5B">
        <w:rPr>
          <w:rFonts w:ascii="Arial" w:hAnsi="Arial" w:cs="Arial"/>
          <w:lang w:val="ru-RU"/>
        </w:rPr>
        <w:t>ап</w:t>
      </w:r>
      <w:proofErr w:type="spellEnd"/>
      <w:r w:rsidR="00905F5B">
        <w:rPr>
          <w:rFonts w:ascii="Arial" w:hAnsi="Arial" w:cs="Arial"/>
          <w:lang w:val="ru-RU"/>
        </w:rPr>
        <w:t xml:space="preserve">», «Торнадо», </w:t>
      </w:r>
      <w:r w:rsidR="005F2BA7" w:rsidRPr="005F2BA7">
        <w:rPr>
          <w:rFonts w:ascii="Arial" w:hAnsi="Arial" w:cs="Arial"/>
          <w:shd w:val="clear" w:color="auto" w:fill="FFFFFF"/>
          <w:lang w:val="ru-RU"/>
        </w:rPr>
        <w:t>«</w:t>
      </w:r>
      <w:proofErr w:type="spellStart"/>
      <w:r w:rsidR="005F2BA7" w:rsidRPr="005F2BA7">
        <w:rPr>
          <w:rFonts w:ascii="Arial" w:hAnsi="Arial" w:cs="Arial"/>
          <w:shd w:val="clear" w:color="auto" w:fill="FFFFFF"/>
          <w:lang w:val="ru-RU"/>
        </w:rPr>
        <w:t>Зенкор</w:t>
      </w:r>
      <w:proofErr w:type="spellEnd"/>
      <w:r w:rsidR="005F2BA7" w:rsidRPr="005F2BA7">
        <w:rPr>
          <w:rFonts w:ascii="Arial" w:hAnsi="Arial" w:cs="Arial"/>
          <w:shd w:val="clear" w:color="auto" w:fill="FFFFFF"/>
          <w:lang w:val="ru-RU"/>
        </w:rPr>
        <w:t>»</w:t>
      </w:r>
      <w:r w:rsidR="005F2BA7">
        <w:rPr>
          <w:rFonts w:ascii="Arial" w:hAnsi="Arial" w:cs="Arial"/>
          <w:shd w:val="clear" w:color="auto" w:fill="FFFFFF"/>
          <w:lang w:val="ru-RU"/>
        </w:rPr>
        <w:t>,</w:t>
      </w:r>
      <w:r w:rsidR="005F2BA7" w:rsidRPr="005F2BA7">
        <w:rPr>
          <w:rFonts w:ascii="Arial" w:hAnsi="Arial" w:cs="Arial"/>
          <w:lang w:val="ru-RU"/>
        </w:rPr>
        <w:t xml:space="preserve"> </w:t>
      </w:r>
      <w:r w:rsidR="00905F5B">
        <w:rPr>
          <w:rFonts w:ascii="Arial" w:hAnsi="Arial" w:cs="Arial"/>
          <w:lang w:val="ru-RU"/>
        </w:rPr>
        <w:t>«Ураган Форте»</w:t>
      </w:r>
      <w:r w:rsidR="005F2BA7">
        <w:rPr>
          <w:rFonts w:ascii="Arial" w:hAnsi="Arial" w:cs="Arial"/>
          <w:lang w:val="ru-RU"/>
        </w:rPr>
        <w:t xml:space="preserve">, </w:t>
      </w:r>
      <w:r w:rsidR="005F2BA7" w:rsidRPr="005F2BA7">
        <w:rPr>
          <w:rFonts w:ascii="Arial" w:hAnsi="Arial" w:cs="Arial"/>
          <w:shd w:val="clear" w:color="auto" w:fill="FFFFFF"/>
          <w:lang w:val="ru-RU"/>
        </w:rPr>
        <w:t>«</w:t>
      </w:r>
      <w:proofErr w:type="spellStart"/>
      <w:r w:rsidR="005F2BA7" w:rsidRPr="005F2BA7">
        <w:rPr>
          <w:rFonts w:ascii="Arial" w:hAnsi="Arial" w:cs="Arial"/>
          <w:shd w:val="clear" w:color="auto" w:fill="FFFFFF"/>
          <w:lang w:val="ru-RU"/>
        </w:rPr>
        <w:t>Прометрин</w:t>
      </w:r>
      <w:proofErr w:type="spellEnd"/>
      <w:r w:rsidR="005F2BA7" w:rsidRPr="005F2BA7">
        <w:rPr>
          <w:rFonts w:ascii="Arial" w:hAnsi="Arial" w:cs="Arial"/>
          <w:shd w:val="clear" w:color="auto" w:fill="FFFFFF"/>
          <w:lang w:val="ru-RU"/>
        </w:rPr>
        <w:t>»</w:t>
      </w:r>
      <w:r w:rsidR="005F2BA7">
        <w:rPr>
          <w:rFonts w:ascii="Arial" w:hAnsi="Arial" w:cs="Arial"/>
          <w:shd w:val="clear" w:color="auto" w:fill="FFFFFF"/>
          <w:lang w:val="ru-RU"/>
        </w:rPr>
        <w:t>, «</w:t>
      </w:r>
      <w:proofErr w:type="spellStart"/>
      <w:r w:rsidR="005F2BA7">
        <w:rPr>
          <w:rFonts w:ascii="Arial" w:hAnsi="Arial" w:cs="Arial"/>
          <w:shd w:val="clear" w:color="auto" w:fill="FFFFFF"/>
          <w:lang w:val="ru-RU"/>
        </w:rPr>
        <w:t>МайсТер</w:t>
      </w:r>
      <w:proofErr w:type="spellEnd"/>
      <w:r w:rsidR="005F2BA7">
        <w:rPr>
          <w:rFonts w:ascii="Arial" w:hAnsi="Arial" w:cs="Arial"/>
          <w:shd w:val="clear" w:color="auto" w:fill="FFFFFF"/>
          <w:lang w:val="ru-RU"/>
        </w:rPr>
        <w:t>».</w:t>
      </w:r>
      <w:r w:rsidR="005F2BA7" w:rsidRPr="005F2BA7">
        <w:rPr>
          <w:rFonts w:ascii="Arial" w:hAnsi="Arial" w:cs="Arial"/>
          <w:shd w:val="clear" w:color="auto" w:fill="FFFFFF"/>
          <w:lang w:val="ru-RU"/>
        </w:rPr>
        <w:t xml:space="preserve"> </w:t>
      </w:r>
      <w:r w:rsidR="005F2BA7">
        <w:rPr>
          <w:rFonts w:ascii="Arial" w:hAnsi="Arial" w:cs="Arial"/>
          <w:shd w:val="clear" w:color="auto" w:fill="FFFFFF"/>
          <w:lang w:val="ru-RU"/>
        </w:rPr>
        <w:t xml:space="preserve">Данные средства быстро разлагаются </w:t>
      </w:r>
      <w:r w:rsidR="0047048E">
        <w:rPr>
          <w:rFonts w:ascii="Arial" w:hAnsi="Arial" w:cs="Arial"/>
          <w:shd w:val="clear" w:color="auto" w:fill="FFFFFF"/>
          <w:lang w:val="ru-RU"/>
        </w:rPr>
        <w:t xml:space="preserve">и </w:t>
      </w:r>
      <w:r w:rsidR="005F2BA7">
        <w:rPr>
          <w:rFonts w:ascii="Arial" w:hAnsi="Arial" w:cs="Arial"/>
          <w:shd w:val="clear" w:color="auto" w:fill="FFFFFF"/>
          <w:lang w:val="ru-RU"/>
        </w:rPr>
        <w:t>разрешены к использованию на садовых участках.</w:t>
      </w:r>
      <w:r w:rsidR="00CC6862">
        <w:rPr>
          <w:rFonts w:ascii="Arial" w:hAnsi="Arial" w:cs="Arial"/>
          <w:shd w:val="clear" w:color="auto" w:fill="FFFFFF"/>
          <w:lang w:val="ru-RU"/>
        </w:rPr>
        <w:t xml:space="preserve"> Гербициды для борьбы с деревьями и порослью лучше использовать системные, они действуют на растение попадая на любую его часть.</w:t>
      </w:r>
    </w:p>
    <w:p w:rsidR="00C616D9" w:rsidRDefault="00BA4979" w:rsidP="00C616D9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борьбы со старыми, высокорослыми деревьями требуются более сильные вещества – арборициды.</w:t>
      </w:r>
      <w:r w:rsidR="00905F5B">
        <w:rPr>
          <w:rFonts w:ascii="Arial" w:hAnsi="Arial" w:cs="Arial"/>
          <w:lang w:val="ru-RU"/>
        </w:rPr>
        <w:t xml:space="preserve"> </w:t>
      </w:r>
      <w:r w:rsidR="00C616D9">
        <w:rPr>
          <w:rFonts w:ascii="Arial" w:hAnsi="Arial" w:cs="Arial"/>
          <w:lang w:val="ru-RU"/>
        </w:rPr>
        <w:t>Среди популярных</w:t>
      </w:r>
      <w:r w:rsidR="00C616D9" w:rsidRPr="00C616D9">
        <w:rPr>
          <w:rFonts w:ascii="Arial" w:hAnsi="Arial" w:cs="Arial"/>
          <w:lang w:val="ru-RU"/>
        </w:rPr>
        <w:t xml:space="preserve"> средств </w:t>
      </w:r>
      <w:r w:rsidR="00C616D9">
        <w:rPr>
          <w:rFonts w:ascii="Arial" w:hAnsi="Arial" w:cs="Arial"/>
          <w:lang w:val="ru-RU"/>
        </w:rPr>
        <w:t>можно выделить</w:t>
      </w:r>
      <w:r w:rsidR="00C616D9" w:rsidRPr="00C616D9">
        <w:rPr>
          <w:rFonts w:ascii="Arial" w:hAnsi="Arial" w:cs="Arial"/>
          <w:lang w:val="ru-RU"/>
        </w:rPr>
        <w:t xml:space="preserve"> препараты</w:t>
      </w:r>
      <w:r w:rsidR="00C616D9">
        <w:rPr>
          <w:rFonts w:ascii="Arial" w:hAnsi="Arial" w:cs="Arial"/>
          <w:lang w:val="ru-RU"/>
        </w:rPr>
        <w:t xml:space="preserve"> </w:t>
      </w:r>
      <w:proofErr w:type="spellStart"/>
      <w:r w:rsidR="00C616D9" w:rsidRPr="00C616D9">
        <w:rPr>
          <w:rFonts w:ascii="Arial" w:hAnsi="Arial" w:cs="Arial"/>
          <w:lang w:val="ru-RU"/>
        </w:rPr>
        <w:t>Арбонал</w:t>
      </w:r>
      <w:proofErr w:type="spellEnd"/>
      <w:r w:rsidR="00C616D9">
        <w:rPr>
          <w:rFonts w:ascii="Arial" w:hAnsi="Arial" w:cs="Arial"/>
          <w:lang w:val="ru-RU"/>
        </w:rPr>
        <w:t>,</w:t>
      </w:r>
      <w:r w:rsidR="00C616D9" w:rsidRPr="00C616D9">
        <w:rPr>
          <w:rFonts w:ascii="Arial" w:hAnsi="Arial" w:cs="Arial"/>
          <w:lang w:val="ru-RU"/>
        </w:rPr>
        <w:t xml:space="preserve"> Арсенал. </w:t>
      </w:r>
      <w:r w:rsidR="0047048E">
        <w:rPr>
          <w:rFonts w:ascii="Arial" w:hAnsi="Arial" w:cs="Arial"/>
          <w:lang w:val="ru-RU"/>
        </w:rPr>
        <w:t>Они</w:t>
      </w:r>
      <w:r w:rsidR="005F2BA7">
        <w:rPr>
          <w:rFonts w:ascii="Arial" w:hAnsi="Arial" w:cs="Arial"/>
          <w:lang w:val="ru-RU"/>
        </w:rPr>
        <w:t xml:space="preserve"> хорошо справляются с неплодовыми породами в городской черте. </w:t>
      </w:r>
      <w:r w:rsidR="00C616D9">
        <w:rPr>
          <w:rFonts w:ascii="Arial" w:hAnsi="Arial" w:cs="Arial"/>
          <w:lang w:val="ru-RU"/>
        </w:rPr>
        <w:t xml:space="preserve">Действующие вещества </w:t>
      </w:r>
      <w:r w:rsidR="005F2BA7">
        <w:rPr>
          <w:rFonts w:ascii="Arial" w:hAnsi="Arial" w:cs="Arial"/>
          <w:lang w:val="ru-RU"/>
        </w:rPr>
        <w:t xml:space="preserve">в составе </w:t>
      </w:r>
      <w:r w:rsidR="00770F96">
        <w:rPr>
          <w:rFonts w:ascii="Arial" w:hAnsi="Arial" w:cs="Arial"/>
          <w:lang w:val="ru-RU"/>
        </w:rPr>
        <w:t xml:space="preserve">угнетают рост и </w:t>
      </w:r>
      <w:r w:rsidR="00C616D9">
        <w:rPr>
          <w:rFonts w:ascii="Arial" w:hAnsi="Arial" w:cs="Arial"/>
          <w:lang w:val="ru-RU"/>
        </w:rPr>
        <w:t>разрушают древесину</w:t>
      </w:r>
      <w:r w:rsidR="00770F96">
        <w:rPr>
          <w:rFonts w:ascii="Arial" w:hAnsi="Arial" w:cs="Arial"/>
          <w:lang w:val="ru-RU"/>
        </w:rPr>
        <w:t xml:space="preserve"> в короткие сроки.</w:t>
      </w:r>
    </w:p>
    <w:p w:rsidR="00905F5B" w:rsidRDefault="00905F5B" w:rsidP="0007288B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Используют данные препараты для опрыскивания </w:t>
      </w:r>
      <w:r w:rsidR="00C616D9">
        <w:rPr>
          <w:rFonts w:ascii="Arial" w:hAnsi="Arial" w:cs="Arial"/>
          <w:lang w:val="ru-RU"/>
        </w:rPr>
        <w:t>кроны, инъекций в ствол, полива прикорневой области.</w:t>
      </w:r>
    </w:p>
    <w:p w:rsidR="00BA4979" w:rsidRDefault="00BA4979" w:rsidP="0007288B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зависимости от выбранного способа уничтожения</w:t>
      </w:r>
      <w:r w:rsidR="008039E1" w:rsidRPr="00BA497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можно использовать </w:t>
      </w:r>
      <w:r w:rsidR="0047048E">
        <w:rPr>
          <w:rFonts w:ascii="Arial" w:hAnsi="Arial" w:cs="Arial"/>
          <w:lang w:val="ru-RU"/>
        </w:rPr>
        <w:t xml:space="preserve">такие </w:t>
      </w:r>
      <w:r>
        <w:rPr>
          <w:rFonts w:ascii="Arial" w:hAnsi="Arial" w:cs="Arial"/>
          <w:lang w:val="ru-RU"/>
        </w:rPr>
        <w:t>активные химические вещества</w:t>
      </w:r>
      <w:r w:rsidR="0047048E">
        <w:rPr>
          <w:rFonts w:ascii="Arial" w:hAnsi="Arial" w:cs="Arial"/>
          <w:lang w:val="ru-RU"/>
        </w:rPr>
        <w:t>, как</w:t>
      </w:r>
      <w:r>
        <w:rPr>
          <w:rFonts w:ascii="Arial" w:hAnsi="Arial" w:cs="Arial"/>
          <w:lang w:val="ru-RU"/>
        </w:rPr>
        <w:t xml:space="preserve">: </w:t>
      </w:r>
    </w:p>
    <w:p w:rsidR="00BA4979" w:rsidRDefault="00BA4979" w:rsidP="00BA4979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натриевая селитра;</w:t>
      </w:r>
    </w:p>
    <w:p w:rsidR="00BA4979" w:rsidRDefault="00BA4979" w:rsidP="00BA4979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аммиачная селитра;</w:t>
      </w:r>
    </w:p>
    <w:p w:rsidR="00BA4979" w:rsidRDefault="00BA4979" w:rsidP="00BA4979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препарат «</w:t>
      </w:r>
      <w:proofErr w:type="spellStart"/>
      <w:r>
        <w:rPr>
          <w:rFonts w:ascii="Arial" w:hAnsi="Arial" w:cs="Arial"/>
          <w:lang w:val="ru-RU"/>
        </w:rPr>
        <w:t>Пиклорам</w:t>
      </w:r>
      <w:proofErr w:type="spellEnd"/>
      <w:r>
        <w:rPr>
          <w:rFonts w:ascii="Arial" w:hAnsi="Arial" w:cs="Arial"/>
          <w:lang w:val="ru-RU"/>
        </w:rPr>
        <w:t>».</w:t>
      </w:r>
    </w:p>
    <w:p w:rsidR="008039E1" w:rsidRDefault="00770F96" w:rsidP="0007288B">
      <w:pPr>
        <w:pStyle w:val="a3"/>
        <w:jc w:val="both"/>
        <w:rPr>
          <w:rFonts w:ascii="Tahoma" w:hAnsi="Tahoma" w:cs="Tahoma"/>
          <w:color w:val="000000"/>
          <w:sz w:val="18"/>
          <w:szCs w:val="18"/>
          <w:shd w:val="clear" w:color="auto" w:fill="F7F5F5"/>
          <w:lang w:val="ru-RU"/>
        </w:rPr>
      </w:pPr>
      <w:r>
        <w:rPr>
          <w:rFonts w:ascii="Arial" w:hAnsi="Arial" w:cs="Arial"/>
          <w:lang w:val="ru-RU"/>
        </w:rPr>
        <w:t>Натриевая селитра и «</w:t>
      </w:r>
      <w:proofErr w:type="spellStart"/>
      <w:r>
        <w:rPr>
          <w:rFonts w:ascii="Arial" w:hAnsi="Arial" w:cs="Arial"/>
          <w:lang w:val="ru-RU"/>
        </w:rPr>
        <w:t>Пиклорам</w:t>
      </w:r>
      <w:proofErr w:type="spellEnd"/>
      <w:r>
        <w:rPr>
          <w:rFonts w:ascii="Arial" w:hAnsi="Arial" w:cs="Arial"/>
          <w:lang w:val="ru-RU"/>
        </w:rPr>
        <w:t>» также используют для удаления пней и живых корней, но большую эффективность даёт обработка коры и введение препарата в стволовую часть.</w:t>
      </w:r>
      <w:r w:rsidR="008039E1" w:rsidRPr="00BA4979">
        <w:rPr>
          <w:rFonts w:ascii="Arial" w:hAnsi="Arial" w:cs="Arial"/>
          <w:lang w:val="ru-RU"/>
        </w:rPr>
        <w:br/>
      </w:r>
      <w:r w:rsidR="008039E1" w:rsidRPr="008039E1">
        <w:rPr>
          <w:rStyle w:val="20"/>
          <w:lang w:val="ru-RU"/>
        </w:rPr>
        <w:t>Как уничтожить дерево</w:t>
      </w:r>
    </w:p>
    <w:p w:rsidR="00BA4979" w:rsidRPr="00530842" w:rsidRDefault="00BA4979" w:rsidP="00530842">
      <w:pPr>
        <w:pStyle w:val="a3"/>
        <w:jc w:val="both"/>
        <w:rPr>
          <w:rFonts w:ascii="Arial" w:hAnsi="Arial" w:cs="Arial"/>
          <w:lang w:val="ru-RU"/>
        </w:rPr>
      </w:pPr>
      <w:r w:rsidRPr="00530842">
        <w:rPr>
          <w:rFonts w:ascii="Arial" w:hAnsi="Arial" w:cs="Arial"/>
          <w:lang w:val="ru-RU"/>
        </w:rPr>
        <w:t>Некоторые способы уничтожения деревьев</w:t>
      </w:r>
      <w:r w:rsidR="00021F47" w:rsidRPr="00530842">
        <w:rPr>
          <w:rFonts w:ascii="Arial" w:hAnsi="Arial" w:cs="Arial"/>
          <w:lang w:val="ru-RU"/>
        </w:rPr>
        <w:t xml:space="preserve"> применялись ещё до появления химических:</w:t>
      </w:r>
    </w:p>
    <w:p w:rsidR="0081240A" w:rsidRDefault="00021F47" w:rsidP="006B05B6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530842">
        <w:rPr>
          <w:rFonts w:ascii="Arial" w:hAnsi="Arial" w:cs="Arial"/>
          <w:lang w:val="ru-RU"/>
        </w:rPr>
        <w:t>В ствол забивают медный гвоздь и растение постепенно засыхает, отравляясь окисью меди. Способ хорош д</w:t>
      </w:r>
      <w:r w:rsidR="00D42943">
        <w:rPr>
          <w:rFonts w:ascii="Arial" w:hAnsi="Arial" w:cs="Arial"/>
          <w:lang w:val="ru-RU"/>
        </w:rPr>
        <w:t xml:space="preserve">ля некрупных плодовых </w:t>
      </w:r>
      <w:r w:rsidR="00D42943">
        <w:rPr>
          <w:rFonts w:ascii="Arial" w:hAnsi="Arial" w:cs="Arial"/>
          <w:lang w:val="ru-RU"/>
        </w:rPr>
        <w:t>деревьев</w:t>
      </w:r>
      <w:r w:rsidR="00D42943">
        <w:rPr>
          <w:rFonts w:ascii="Arial" w:hAnsi="Arial" w:cs="Arial"/>
          <w:lang w:val="ru-RU"/>
        </w:rPr>
        <w:t xml:space="preserve"> яблони, сливы,</w:t>
      </w:r>
      <w:r w:rsidRPr="00530842">
        <w:rPr>
          <w:rFonts w:ascii="Arial" w:hAnsi="Arial" w:cs="Arial"/>
          <w:lang w:val="ru-RU"/>
        </w:rPr>
        <w:t xml:space="preserve"> </w:t>
      </w:r>
      <w:r w:rsidR="00D42943">
        <w:rPr>
          <w:rFonts w:ascii="Arial" w:hAnsi="Arial" w:cs="Arial"/>
          <w:lang w:val="ru-RU"/>
        </w:rPr>
        <w:t>персики постепенно высохнут за сезон. Г</w:t>
      </w:r>
      <w:r w:rsidRPr="00530842">
        <w:rPr>
          <w:rFonts w:ascii="Arial" w:hAnsi="Arial" w:cs="Arial"/>
          <w:lang w:val="ru-RU"/>
        </w:rPr>
        <w:t xml:space="preserve">иганты вроде тополя от одного гвоздя не погибнут, а использовать большое количество медных гвоздей обойдётся недёшево. </w:t>
      </w:r>
    </w:p>
    <w:p w:rsidR="0081240A" w:rsidRDefault="00021F47" w:rsidP="006B05B6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530842">
        <w:rPr>
          <w:rFonts w:ascii="Arial" w:hAnsi="Arial" w:cs="Arial"/>
          <w:lang w:val="ru-RU"/>
        </w:rPr>
        <w:t>Другой способ</w:t>
      </w:r>
      <w:r w:rsidR="00530842" w:rsidRPr="00530842">
        <w:rPr>
          <w:rFonts w:ascii="Arial" w:hAnsi="Arial" w:cs="Arial"/>
          <w:lang w:val="ru-RU"/>
        </w:rPr>
        <w:t>, который</w:t>
      </w:r>
      <w:r w:rsidRPr="00530842">
        <w:rPr>
          <w:rFonts w:ascii="Arial" w:hAnsi="Arial" w:cs="Arial"/>
          <w:lang w:val="ru-RU"/>
        </w:rPr>
        <w:t xml:space="preserve"> позволит за небольшие деньги извести дерево</w:t>
      </w:r>
      <w:r w:rsidR="00530842" w:rsidRPr="00530842">
        <w:rPr>
          <w:rFonts w:ascii="Arial" w:hAnsi="Arial" w:cs="Arial"/>
          <w:lang w:val="ru-RU"/>
        </w:rPr>
        <w:t xml:space="preserve"> – полив </w:t>
      </w:r>
      <w:r w:rsidR="00513FF5" w:rsidRPr="00530842">
        <w:rPr>
          <w:rFonts w:ascii="Arial" w:hAnsi="Arial" w:cs="Arial"/>
          <w:lang w:val="ru-RU"/>
        </w:rPr>
        <w:t>прикорневой области</w:t>
      </w:r>
      <w:r w:rsidR="00513FF5" w:rsidRPr="00530842">
        <w:rPr>
          <w:rFonts w:ascii="Arial" w:hAnsi="Arial" w:cs="Arial"/>
          <w:lang w:val="ru-RU"/>
        </w:rPr>
        <w:t xml:space="preserve"> </w:t>
      </w:r>
      <w:r w:rsidR="00530842" w:rsidRPr="00530842">
        <w:rPr>
          <w:rFonts w:ascii="Arial" w:hAnsi="Arial" w:cs="Arial"/>
          <w:lang w:val="ru-RU"/>
        </w:rPr>
        <w:t xml:space="preserve">концентрированным раствором соли. Кроме того, соль можно просто закопать возле корней. </w:t>
      </w:r>
      <w:r w:rsidR="003A24D7">
        <w:rPr>
          <w:rFonts w:ascii="Arial" w:hAnsi="Arial" w:cs="Arial"/>
          <w:lang w:val="ru-RU"/>
        </w:rPr>
        <w:t>Срок усыхания 1 – 2 месяца, в зависимости от габаритов растения.</w:t>
      </w:r>
    </w:p>
    <w:p w:rsidR="00021F47" w:rsidRDefault="00530842" w:rsidP="006B05B6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530842">
        <w:rPr>
          <w:rFonts w:ascii="Arial" w:hAnsi="Arial" w:cs="Arial"/>
          <w:lang w:val="ru-RU"/>
        </w:rPr>
        <w:t>Экзотический способ устранения невысокого дерева – подсаживание в близи лиан</w:t>
      </w:r>
      <w:r>
        <w:rPr>
          <w:rFonts w:ascii="Arial" w:hAnsi="Arial" w:cs="Arial"/>
          <w:lang w:val="ru-RU"/>
        </w:rPr>
        <w:t xml:space="preserve">ы </w:t>
      </w:r>
      <w:proofErr w:type="spellStart"/>
      <w:r>
        <w:rPr>
          <w:rFonts w:ascii="Arial" w:hAnsi="Arial" w:cs="Arial"/>
          <w:lang w:val="ru-RU"/>
        </w:rPr>
        <w:t>целаструс</w:t>
      </w:r>
      <w:proofErr w:type="spellEnd"/>
      <w:r>
        <w:rPr>
          <w:rFonts w:ascii="Arial" w:hAnsi="Arial" w:cs="Arial"/>
          <w:lang w:val="ru-RU"/>
        </w:rPr>
        <w:t xml:space="preserve"> (пузыреплодник). Она имеет другое красноречивое название</w:t>
      </w:r>
      <w:r w:rsidRPr="0053084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– </w:t>
      </w:r>
      <w:proofErr w:type="spellStart"/>
      <w:r>
        <w:rPr>
          <w:rFonts w:ascii="Arial" w:hAnsi="Arial" w:cs="Arial"/>
          <w:lang w:val="ru-RU"/>
        </w:rPr>
        <w:t>древогубец</w:t>
      </w:r>
      <w:proofErr w:type="spellEnd"/>
      <w:r>
        <w:rPr>
          <w:rFonts w:ascii="Arial" w:hAnsi="Arial" w:cs="Arial"/>
          <w:lang w:val="ru-RU"/>
        </w:rPr>
        <w:t xml:space="preserve">. </w:t>
      </w:r>
      <w:r w:rsidR="0081240A">
        <w:rPr>
          <w:rFonts w:ascii="Arial" w:hAnsi="Arial" w:cs="Arial"/>
          <w:lang w:val="ru-RU"/>
        </w:rPr>
        <w:t xml:space="preserve">Лиана крепится к стволу </w:t>
      </w:r>
      <w:r w:rsidR="003A24D7">
        <w:rPr>
          <w:rFonts w:ascii="Arial" w:hAnsi="Arial" w:cs="Arial"/>
          <w:lang w:val="ru-RU"/>
        </w:rPr>
        <w:t xml:space="preserve">колючими </w:t>
      </w:r>
      <w:r w:rsidR="0081240A">
        <w:rPr>
          <w:rFonts w:ascii="Arial" w:hAnsi="Arial" w:cs="Arial"/>
          <w:lang w:val="ru-RU"/>
        </w:rPr>
        <w:t>шипами</w:t>
      </w:r>
      <w:r w:rsidR="003A24D7">
        <w:rPr>
          <w:rFonts w:ascii="Arial" w:hAnsi="Arial" w:cs="Arial"/>
          <w:lang w:val="ru-RU"/>
        </w:rPr>
        <w:t xml:space="preserve"> и быстро разрастается, лишая опору света</w:t>
      </w:r>
      <w:r w:rsidR="00513FF5">
        <w:rPr>
          <w:rFonts w:ascii="Arial" w:hAnsi="Arial" w:cs="Arial"/>
          <w:lang w:val="ru-RU"/>
        </w:rPr>
        <w:t xml:space="preserve"> и питательных веществ</w:t>
      </w:r>
      <w:r w:rsidR="003A24D7">
        <w:rPr>
          <w:rFonts w:ascii="Arial" w:hAnsi="Arial" w:cs="Arial"/>
          <w:lang w:val="ru-RU"/>
        </w:rPr>
        <w:t>.</w:t>
      </w:r>
      <w:r w:rsidR="00FD023E">
        <w:rPr>
          <w:rFonts w:ascii="Arial" w:hAnsi="Arial" w:cs="Arial"/>
          <w:lang w:val="ru-RU"/>
        </w:rPr>
        <w:t xml:space="preserve"> Правда, процесс этот, проходит не быстро. </w:t>
      </w:r>
    </w:p>
    <w:p w:rsidR="00CF70BA" w:rsidRDefault="00513FF5" w:rsidP="006B05B6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 помощью кислоты можно засушить дерево за </w:t>
      </w:r>
      <w:r>
        <w:rPr>
          <w:rFonts w:ascii="Arial" w:hAnsi="Arial" w:cs="Arial"/>
          <w:lang w:val="ru-RU"/>
        </w:rPr>
        <w:t>одну – две недели</w:t>
      </w:r>
      <w:r>
        <w:rPr>
          <w:rFonts w:ascii="Arial" w:hAnsi="Arial" w:cs="Arial"/>
          <w:lang w:val="ru-RU"/>
        </w:rPr>
        <w:t xml:space="preserve">. </w:t>
      </w:r>
      <w:r w:rsidR="00CF70BA">
        <w:rPr>
          <w:rFonts w:ascii="Arial" w:hAnsi="Arial" w:cs="Arial"/>
          <w:lang w:val="ru-RU"/>
        </w:rPr>
        <w:t>В первой половине лета,</w:t>
      </w:r>
      <w:r>
        <w:rPr>
          <w:rFonts w:ascii="Arial" w:hAnsi="Arial" w:cs="Arial"/>
          <w:lang w:val="ru-RU"/>
        </w:rPr>
        <w:t xml:space="preserve"> толстым наконечником</w:t>
      </w:r>
      <w:r w:rsidR="00EA5182">
        <w:rPr>
          <w:rFonts w:ascii="Arial" w:hAnsi="Arial" w:cs="Arial"/>
          <w:lang w:val="ru-RU"/>
        </w:rPr>
        <w:t xml:space="preserve"> дрели</w:t>
      </w:r>
      <w:r>
        <w:rPr>
          <w:rFonts w:ascii="Arial" w:hAnsi="Arial" w:cs="Arial"/>
          <w:lang w:val="ru-RU"/>
        </w:rPr>
        <w:t xml:space="preserve"> высверливают отверстие, с наклоном к центру. Зали</w:t>
      </w:r>
      <w:r w:rsidR="00FD023E">
        <w:rPr>
          <w:rFonts w:ascii="Arial" w:hAnsi="Arial" w:cs="Arial"/>
          <w:lang w:val="ru-RU"/>
        </w:rPr>
        <w:t>ва</w:t>
      </w:r>
      <w:r>
        <w:rPr>
          <w:rFonts w:ascii="Arial" w:hAnsi="Arial" w:cs="Arial"/>
          <w:lang w:val="ru-RU"/>
        </w:rPr>
        <w:t xml:space="preserve">ть в него можно уксусную, муравьиную, соляную кислоту, ацетон, </w:t>
      </w:r>
      <w:r>
        <w:rPr>
          <w:rFonts w:ascii="Arial" w:hAnsi="Arial" w:cs="Arial"/>
          <w:lang w:val="ru-RU"/>
        </w:rPr>
        <w:t>бензин,</w:t>
      </w:r>
      <w:r>
        <w:rPr>
          <w:rFonts w:ascii="Arial" w:hAnsi="Arial" w:cs="Arial"/>
          <w:lang w:val="ru-RU"/>
        </w:rPr>
        <w:t xml:space="preserve"> солярку</w:t>
      </w:r>
      <w:r w:rsidR="00FD023E">
        <w:rPr>
          <w:rFonts w:ascii="Arial" w:hAnsi="Arial" w:cs="Arial"/>
          <w:lang w:val="ru-RU"/>
        </w:rPr>
        <w:t>, а также гербициды.</w:t>
      </w:r>
      <w:r>
        <w:rPr>
          <w:rFonts w:ascii="Arial" w:hAnsi="Arial" w:cs="Arial"/>
          <w:lang w:val="ru-RU"/>
        </w:rPr>
        <w:t xml:space="preserve"> </w:t>
      </w:r>
      <w:r w:rsidR="00FD023E">
        <w:rPr>
          <w:rFonts w:ascii="Arial" w:hAnsi="Arial" w:cs="Arial"/>
          <w:lang w:val="ru-RU"/>
        </w:rPr>
        <w:t>Отверстие нужно «запломбировать» глиной или садовы</w:t>
      </w:r>
      <w:r w:rsidR="00435091">
        <w:rPr>
          <w:rFonts w:ascii="Arial" w:hAnsi="Arial" w:cs="Arial"/>
          <w:lang w:val="ru-RU"/>
        </w:rPr>
        <w:t>м варом, тогда жидкость не будет испаряться и тревожить окружающих неприятным запахом.</w:t>
      </w:r>
      <w:r w:rsidR="00CF70BA">
        <w:rPr>
          <w:rFonts w:ascii="Arial" w:hAnsi="Arial" w:cs="Arial"/>
          <w:lang w:val="ru-RU"/>
        </w:rPr>
        <w:t xml:space="preserve"> </w:t>
      </w:r>
    </w:p>
    <w:p w:rsidR="003A24D7" w:rsidRDefault="00CF70BA" w:rsidP="00CF70BA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Аналогичным методом можно считать инъекции химических препаратов при помощи специального оборудования. Он позволяет удалить дерево, не причиняя вреда почве и </w:t>
      </w:r>
      <w:r>
        <w:rPr>
          <w:rFonts w:ascii="Arial" w:hAnsi="Arial" w:cs="Arial"/>
          <w:lang w:val="ru-RU"/>
        </w:rPr>
        <w:t>окружающей среде</w:t>
      </w:r>
      <w:r>
        <w:rPr>
          <w:rFonts w:ascii="Arial" w:hAnsi="Arial" w:cs="Arial"/>
          <w:lang w:val="ru-RU"/>
        </w:rPr>
        <w:t>.</w:t>
      </w:r>
    </w:p>
    <w:p w:rsidR="00C71AE0" w:rsidRPr="00530842" w:rsidRDefault="00C71AE0" w:rsidP="00513FF5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Химический </w:t>
      </w:r>
      <w:r w:rsidR="00CF70BA">
        <w:rPr>
          <w:rFonts w:ascii="Arial" w:hAnsi="Arial" w:cs="Arial"/>
          <w:lang w:val="ru-RU"/>
        </w:rPr>
        <w:t>способ</w:t>
      </w:r>
      <w:r>
        <w:rPr>
          <w:rFonts w:ascii="Arial" w:hAnsi="Arial" w:cs="Arial"/>
          <w:lang w:val="ru-RU"/>
        </w:rPr>
        <w:t xml:space="preserve"> борьбы с нежелательными посадками наиболее удобен. О</w:t>
      </w:r>
      <w:r>
        <w:rPr>
          <w:rFonts w:ascii="Arial" w:hAnsi="Arial" w:cs="Arial"/>
          <w:lang w:val="ru-RU"/>
        </w:rPr>
        <w:t>т сорной поросли самостоятельно</w:t>
      </w:r>
      <w:r>
        <w:rPr>
          <w:rFonts w:ascii="Arial" w:hAnsi="Arial" w:cs="Arial"/>
          <w:lang w:val="ru-RU"/>
        </w:rPr>
        <w:t xml:space="preserve"> м</w:t>
      </w:r>
      <w:r>
        <w:rPr>
          <w:rFonts w:ascii="Arial" w:hAnsi="Arial" w:cs="Arial"/>
          <w:lang w:val="ru-RU"/>
        </w:rPr>
        <w:t xml:space="preserve">ожно избавится </w:t>
      </w:r>
      <w:r>
        <w:rPr>
          <w:rFonts w:ascii="Arial" w:hAnsi="Arial" w:cs="Arial"/>
          <w:lang w:val="ru-RU"/>
        </w:rPr>
        <w:t>за короткий срок и без ощутимых физических усилий.</w:t>
      </w:r>
    </w:p>
    <w:p w:rsidR="00954688" w:rsidRDefault="008039E1" w:rsidP="008039E1">
      <w:pPr>
        <w:pStyle w:val="3"/>
        <w:rPr>
          <w:shd w:val="clear" w:color="auto" w:fill="F7F5F5"/>
          <w:lang w:val="ru-RU"/>
        </w:rPr>
      </w:pPr>
      <w:r w:rsidRPr="00935781">
        <w:rPr>
          <w:shd w:val="clear" w:color="auto" w:fill="F7F5F5"/>
          <w:lang w:val="ru-RU"/>
        </w:rPr>
        <w:t>добавляя химию в грунт</w:t>
      </w:r>
    </w:p>
    <w:p w:rsidR="00FC6A00" w:rsidRDefault="00FD023E" w:rsidP="00435091">
      <w:pPr>
        <w:pStyle w:val="a3"/>
        <w:jc w:val="both"/>
        <w:rPr>
          <w:rFonts w:ascii="Arial" w:hAnsi="Arial" w:cs="Arial"/>
          <w:lang w:val="ru-RU"/>
        </w:rPr>
      </w:pPr>
      <w:r w:rsidRPr="00FD023E">
        <w:rPr>
          <w:rFonts w:ascii="Arial" w:hAnsi="Arial" w:cs="Arial"/>
          <w:lang w:val="ru-RU"/>
        </w:rPr>
        <w:t xml:space="preserve">Химические препараты используют </w:t>
      </w:r>
      <w:r>
        <w:rPr>
          <w:rFonts w:ascii="Arial" w:hAnsi="Arial" w:cs="Arial"/>
          <w:lang w:val="ru-RU"/>
        </w:rPr>
        <w:t xml:space="preserve">для отравления корневой системы. </w:t>
      </w:r>
      <w:r w:rsidR="00FC6A00">
        <w:rPr>
          <w:rFonts w:ascii="Arial" w:hAnsi="Arial" w:cs="Arial"/>
          <w:lang w:val="ru-RU"/>
        </w:rPr>
        <w:t xml:space="preserve">Они подходят для деревьев любой величины, но использовать метод лучше для обработки участков где не растут плодовые деревья. </w:t>
      </w:r>
      <w:r>
        <w:rPr>
          <w:rFonts w:ascii="Arial" w:hAnsi="Arial" w:cs="Arial"/>
          <w:lang w:val="ru-RU"/>
        </w:rPr>
        <w:t xml:space="preserve">Согласно </w:t>
      </w:r>
      <w:r w:rsidR="00CF70BA">
        <w:rPr>
          <w:rFonts w:ascii="Arial" w:hAnsi="Arial" w:cs="Arial"/>
          <w:lang w:val="ru-RU"/>
        </w:rPr>
        <w:t>инструкции,</w:t>
      </w:r>
      <w:r>
        <w:rPr>
          <w:rFonts w:ascii="Arial" w:hAnsi="Arial" w:cs="Arial"/>
          <w:lang w:val="ru-RU"/>
        </w:rPr>
        <w:t xml:space="preserve"> готовят раствор для полива или же вносят сухое вещество, предварительно хорошо полив почву вокруг корней. Вода </w:t>
      </w:r>
      <w:r w:rsidR="00CF70BA">
        <w:rPr>
          <w:rFonts w:ascii="Arial" w:hAnsi="Arial" w:cs="Arial"/>
          <w:lang w:val="ru-RU"/>
        </w:rPr>
        <w:t>помогает</w:t>
      </w:r>
      <w:r>
        <w:rPr>
          <w:rFonts w:ascii="Arial" w:hAnsi="Arial" w:cs="Arial"/>
          <w:lang w:val="ru-RU"/>
        </w:rPr>
        <w:t xml:space="preserve"> гербициду быстрее проникнуть в дерево. </w:t>
      </w:r>
    </w:p>
    <w:p w:rsidR="00FC6A00" w:rsidRDefault="00FC6A00" w:rsidP="00435091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некоторых случаях необходимы дополнительные меры, чтобы обезопасить соседние деревья. Обеспечить локальное действие химикатов можно вкопав вокруг корней металлические или пластиковые щиты. Глубина вкапывания должна быть не меньше метра.</w:t>
      </w:r>
    </w:p>
    <w:p w:rsidR="008039E1" w:rsidRDefault="00435091" w:rsidP="00435091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Проверенные временем «</w:t>
      </w:r>
      <w:proofErr w:type="spellStart"/>
      <w:r>
        <w:rPr>
          <w:rFonts w:ascii="Arial" w:hAnsi="Arial" w:cs="Arial"/>
          <w:lang w:val="ru-RU"/>
        </w:rPr>
        <w:t>Раундап</w:t>
      </w:r>
      <w:proofErr w:type="spellEnd"/>
      <w:r>
        <w:rPr>
          <w:rFonts w:ascii="Arial" w:hAnsi="Arial" w:cs="Arial"/>
          <w:lang w:val="ru-RU"/>
        </w:rPr>
        <w:t>» и «Торнадо»</w:t>
      </w:r>
      <w:r w:rsidRPr="004350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хорошо себя зарекомендовал</w:t>
      </w:r>
      <w:r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при удалении высокой поросли на больших участках.</w:t>
      </w:r>
      <w:r w:rsidR="00FC6A00">
        <w:rPr>
          <w:rFonts w:ascii="Arial" w:hAnsi="Arial" w:cs="Arial"/>
          <w:lang w:val="ru-RU"/>
        </w:rPr>
        <w:t xml:space="preserve"> </w:t>
      </w:r>
    </w:p>
    <w:p w:rsidR="00CC6862" w:rsidRDefault="00D42943" w:rsidP="00435091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 дерево поливают не только гербициды. Бензин, солярка и керосин наносят вред корням с тем же успехом</w:t>
      </w:r>
      <w:r w:rsidR="00CC6862">
        <w:rPr>
          <w:rFonts w:ascii="Arial" w:hAnsi="Arial" w:cs="Arial"/>
          <w:lang w:val="ru-RU"/>
        </w:rPr>
        <w:t xml:space="preserve">, но сами по себе </w:t>
      </w:r>
      <w:proofErr w:type="spellStart"/>
      <w:r w:rsidR="00CC6862">
        <w:rPr>
          <w:rFonts w:ascii="Arial" w:hAnsi="Arial" w:cs="Arial"/>
          <w:lang w:val="ru-RU"/>
        </w:rPr>
        <w:t>пожароопасны</w:t>
      </w:r>
      <w:proofErr w:type="spellEnd"/>
      <w:r w:rsidR="00CC6862">
        <w:rPr>
          <w:rFonts w:ascii="Arial" w:hAnsi="Arial" w:cs="Arial"/>
          <w:lang w:val="ru-RU"/>
        </w:rPr>
        <w:t xml:space="preserve">. </w:t>
      </w:r>
    </w:p>
    <w:p w:rsidR="00D42943" w:rsidRPr="00FD023E" w:rsidRDefault="00CC6862" w:rsidP="00435091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Погубит дерево внесение азотосодержащих удобрений в конце осени, перед заморозками. Растение начинает активно расти и с приходом морозов вымерзает. Правда погибнет оно не сразу, а через 3 – 5 лет.</w:t>
      </w:r>
    </w:p>
    <w:p w:rsidR="008039E1" w:rsidRDefault="008039E1" w:rsidP="008039E1">
      <w:pPr>
        <w:pStyle w:val="3"/>
        <w:rPr>
          <w:shd w:val="clear" w:color="auto" w:fill="F7F5F5"/>
          <w:lang w:val="ru-RU"/>
        </w:rPr>
      </w:pPr>
      <w:r w:rsidRPr="00935781">
        <w:rPr>
          <w:shd w:val="clear" w:color="auto" w:fill="F7F5F5"/>
          <w:lang w:val="ru-RU"/>
        </w:rPr>
        <w:t>нанося препараты на кору</w:t>
      </w:r>
    </w:p>
    <w:p w:rsidR="008039E1" w:rsidRPr="00435091" w:rsidRDefault="005F2BA7" w:rsidP="00435091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Если дерево имеет грубую кору</w:t>
      </w:r>
      <w:r w:rsidR="00D42943">
        <w:rPr>
          <w:rFonts w:ascii="Arial" w:hAnsi="Arial" w:cs="Arial"/>
          <w:lang w:val="ru-RU"/>
        </w:rPr>
        <w:t>, ср</w:t>
      </w:r>
      <w:r w:rsidR="00435091" w:rsidRPr="00435091">
        <w:rPr>
          <w:rFonts w:ascii="Arial" w:hAnsi="Arial" w:cs="Arial"/>
          <w:lang w:val="ru-RU"/>
        </w:rPr>
        <w:t>едство нанос</w:t>
      </w:r>
      <w:r w:rsidR="00D42943">
        <w:rPr>
          <w:rFonts w:ascii="Arial" w:hAnsi="Arial" w:cs="Arial"/>
          <w:lang w:val="ru-RU"/>
        </w:rPr>
        <w:t xml:space="preserve">ят на предварительно сделанные </w:t>
      </w:r>
      <w:r w:rsidR="00435091" w:rsidRPr="00435091">
        <w:rPr>
          <w:rFonts w:ascii="Arial" w:hAnsi="Arial" w:cs="Arial"/>
          <w:lang w:val="ru-RU"/>
        </w:rPr>
        <w:t>топором</w:t>
      </w:r>
      <w:r w:rsidR="00435091">
        <w:rPr>
          <w:rFonts w:ascii="Arial" w:hAnsi="Arial" w:cs="Arial"/>
          <w:lang w:val="ru-RU"/>
        </w:rPr>
        <w:t xml:space="preserve"> </w:t>
      </w:r>
      <w:r w:rsidR="00D42943">
        <w:rPr>
          <w:rFonts w:ascii="Arial" w:hAnsi="Arial" w:cs="Arial"/>
          <w:lang w:val="ru-RU"/>
        </w:rPr>
        <w:t>насечки по окружности. Если кора не очень толстая, м</w:t>
      </w:r>
      <w:r w:rsidR="00435091">
        <w:rPr>
          <w:rFonts w:ascii="Arial" w:hAnsi="Arial" w:cs="Arial"/>
          <w:lang w:val="ru-RU"/>
        </w:rPr>
        <w:t>ожно сделать на</w:t>
      </w:r>
      <w:r w:rsidR="009B0D52">
        <w:rPr>
          <w:rFonts w:ascii="Arial" w:hAnsi="Arial" w:cs="Arial"/>
          <w:lang w:val="ru-RU"/>
        </w:rPr>
        <w:t>д</w:t>
      </w:r>
      <w:r w:rsidR="00435091">
        <w:rPr>
          <w:rFonts w:ascii="Arial" w:hAnsi="Arial" w:cs="Arial"/>
          <w:lang w:val="ru-RU"/>
        </w:rPr>
        <w:t>резы на расстоянии 30 – 50 см от грунта</w:t>
      </w:r>
      <w:r w:rsidR="00D42943">
        <w:rPr>
          <w:rFonts w:ascii="Arial" w:hAnsi="Arial" w:cs="Arial"/>
          <w:lang w:val="ru-RU"/>
        </w:rPr>
        <w:t xml:space="preserve"> и смазать их кисточкой</w:t>
      </w:r>
      <w:r w:rsidR="00435091">
        <w:rPr>
          <w:rFonts w:ascii="Arial" w:hAnsi="Arial" w:cs="Arial"/>
          <w:lang w:val="ru-RU"/>
        </w:rPr>
        <w:t xml:space="preserve">. </w:t>
      </w:r>
      <w:r w:rsidR="00C71AE0">
        <w:rPr>
          <w:rFonts w:ascii="Arial" w:hAnsi="Arial" w:cs="Arial"/>
          <w:lang w:val="ru-RU"/>
        </w:rPr>
        <w:t>Чтобы гербицид хорошо держался на поверхности, к нему добавляют подсолнечное масло</w:t>
      </w:r>
      <w:r>
        <w:rPr>
          <w:rFonts w:ascii="Arial" w:hAnsi="Arial" w:cs="Arial"/>
          <w:lang w:val="ru-RU"/>
        </w:rPr>
        <w:t xml:space="preserve"> в пропорции </w:t>
      </w:r>
      <w:r w:rsidRPr="005F2BA7">
        <w:rPr>
          <w:rFonts w:ascii="Arial" w:hAnsi="Arial" w:cs="Arial"/>
          <w:lang w:val="ru-RU"/>
        </w:rPr>
        <w:t>1:1</w:t>
      </w:r>
      <w:r w:rsidR="00435091">
        <w:rPr>
          <w:rFonts w:ascii="Arial" w:hAnsi="Arial" w:cs="Arial"/>
          <w:lang w:val="ru-RU"/>
        </w:rPr>
        <w:t>.</w:t>
      </w:r>
      <w:r w:rsidR="009B0D52">
        <w:rPr>
          <w:rFonts w:ascii="Arial" w:hAnsi="Arial" w:cs="Arial"/>
          <w:lang w:val="ru-RU"/>
        </w:rPr>
        <w:t xml:space="preserve"> </w:t>
      </w:r>
      <w:r w:rsidR="00D42943">
        <w:rPr>
          <w:rFonts w:ascii="Arial" w:hAnsi="Arial" w:cs="Arial"/>
          <w:lang w:val="ru-RU"/>
        </w:rPr>
        <w:t>Раствор гербицида можно делать более концентрированным, если ствол дерева имеет диаметр больше 0,5 м.</w:t>
      </w:r>
    </w:p>
    <w:p w:rsidR="008039E1" w:rsidRDefault="008039E1" w:rsidP="008039E1">
      <w:pPr>
        <w:pStyle w:val="3"/>
        <w:rPr>
          <w:shd w:val="clear" w:color="auto" w:fill="F7F5F5"/>
          <w:lang w:val="ru-RU"/>
        </w:rPr>
      </w:pPr>
      <w:r w:rsidRPr="00935781">
        <w:rPr>
          <w:shd w:val="clear" w:color="auto" w:fill="F7F5F5"/>
          <w:lang w:val="ru-RU"/>
        </w:rPr>
        <w:t>опрыскивая листву</w:t>
      </w:r>
    </w:p>
    <w:p w:rsidR="003963B8" w:rsidRDefault="00922F7F" w:rsidP="00922F7F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Листва деревьев — это наружный орган, участвующий в таком жизненно важном процессе для растения, как </w:t>
      </w:r>
      <w:proofErr w:type="spellStart"/>
      <w:r>
        <w:rPr>
          <w:rFonts w:ascii="Arial" w:hAnsi="Arial" w:cs="Arial"/>
          <w:lang w:val="ru-RU"/>
        </w:rPr>
        <w:t>водообмен</w:t>
      </w:r>
      <w:proofErr w:type="spellEnd"/>
      <w:r>
        <w:rPr>
          <w:rFonts w:ascii="Arial" w:hAnsi="Arial" w:cs="Arial"/>
          <w:lang w:val="ru-RU"/>
        </w:rPr>
        <w:t xml:space="preserve">. На этом принципе основывается </w:t>
      </w:r>
      <w:r w:rsidR="00EA5182">
        <w:rPr>
          <w:rFonts w:ascii="Arial" w:hAnsi="Arial" w:cs="Arial"/>
          <w:lang w:val="ru-RU"/>
        </w:rPr>
        <w:t xml:space="preserve">метод </w:t>
      </w:r>
      <w:r>
        <w:rPr>
          <w:rFonts w:ascii="Arial" w:hAnsi="Arial" w:cs="Arial"/>
          <w:lang w:val="ru-RU"/>
        </w:rPr>
        <w:t>о</w:t>
      </w:r>
      <w:r w:rsidR="009B0D52" w:rsidRPr="00D8623F">
        <w:rPr>
          <w:rFonts w:ascii="Arial" w:hAnsi="Arial" w:cs="Arial"/>
          <w:lang w:val="ru-RU"/>
        </w:rPr>
        <w:t>прыскивани</w:t>
      </w:r>
      <w:r w:rsidR="00EA5182">
        <w:rPr>
          <w:rFonts w:ascii="Arial" w:hAnsi="Arial" w:cs="Arial"/>
          <w:lang w:val="ru-RU"/>
        </w:rPr>
        <w:t>я</w:t>
      </w:r>
      <w:r w:rsidR="009B0D52" w:rsidRPr="00D8623F">
        <w:rPr>
          <w:rFonts w:ascii="Arial" w:hAnsi="Arial" w:cs="Arial"/>
          <w:lang w:val="ru-RU"/>
        </w:rPr>
        <w:t xml:space="preserve"> гербицидами по листу</w:t>
      </w:r>
      <w:r>
        <w:rPr>
          <w:rFonts w:ascii="Arial" w:hAnsi="Arial" w:cs="Arial"/>
          <w:lang w:val="ru-RU"/>
        </w:rPr>
        <w:t>.</w:t>
      </w:r>
      <w:r w:rsidR="009B0D52" w:rsidRPr="00D8623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</w:t>
      </w:r>
      <w:r w:rsidR="009B0D52" w:rsidRPr="00D8623F">
        <w:rPr>
          <w:rFonts w:ascii="Arial" w:hAnsi="Arial" w:cs="Arial"/>
          <w:lang w:val="ru-RU"/>
        </w:rPr>
        <w:t xml:space="preserve">роводить </w:t>
      </w:r>
      <w:r>
        <w:rPr>
          <w:rFonts w:ascii="Arial" w:hAnsi="Arial" w:cs="Arial"/>
          <w:lang w:val="ru-RU"/>
        </w:rPr>
        <w:t xml:space="preserve">обработку </w:t>
      </w:r>
      <w:r w:rsidR="009B0D52" w:rsidRPr="00D8623F">
        <w:rPr>
          <w:rFonts w:ascii="Arial" w:hAnsi="Arial" w:cs="Arial"/>
          <w:lang w:val="ru-RU"/>
        </w:rPr>
        <w:t>нужно в пасмурную, безветренную погоду</w:t>
      </w:r>
      <w:r w:rsidR="003963B8">
        <w:rPr>
          <w:rFonts w:ascii="Arial" w:hAnsi="Arial" w:cs="Arial"/>
          <w:lang w:val="ru-RU"/>
        </w:rPr>
        <w:t xml:space="preserve">, желательно после выпадения осадков или полива. </w:t>
      </w:r>
      <w:r w:rsidR="009B0D52" w:rsidRPr="00D8623F">
        <w:rPr>
          <w:rFonts w:ascii="Arial" w:hAnsi="Arial" w:cs="Arial"/>
          <w:lang w:val="ru-RU"/>
        </w:rPr>
        <w:t>После дождя должно пройти не меньше 4 – 5 часов. Обязательно надо использовать средства индивидуальной защиты: респиратор, очки, резиновые перчатки</w:t>
      </w:r>
      <w:r w:rsidR="006B05B6" w:rsidRPr="00D8623F">
        <w:rPr>
          <w:rFonts w:ascii="Arial" w:hAnsi="Arial" w:cs="Arial"/>
          <w:lang w:val="ru-RU"/>
        </w:rPr>
        <w:t>, плотную закрытую одежду</w:t>
      </w:r>
      <w:r w:rsidR="009B0D52" w:rsidRPr="00D8623F">
        <w:rPr>
          <w:rFonts w:ascii="Arial" w:hAnsi="Arial" w:cs="Arial"/>
          <w:lang w:val="ru-RU"/>
        </w:rPr>
        <w:t xml:space="preserve">.  </w:t>
      </w:r>
    </w:p>
    <w:p w:rsidR="003963B8" w:rsidRDefault="003963B8" w:rsidP="00922F7F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Опрыскивание проводят в начале весны или ранней осенью. Данный способ подходит для обработки кустарников и невысоких деревьев.</w:t>
      </w:r>
    </w:p>
    <w:p w:rsidR="006B05B6" w:rsidRPr="00D8623F" w:rsidRDefault="009B0D52" w:rsidP="00922F7F">
      <w:pPr>
        <w:pStyle w:val="a3"/>
        <w:jc w:val="both"/>
        <w:rPr>
          <w:rFonts w:ascii="Arial" w:hAnsi="Arial" w:cs="Arial"/>
          <w:lang w:val="ru-RU"/>
        </w:rPr>
      </w:pPr>
      <w:r w:rsidRPr="00D8623F">
        <w:rPr>
          <w:rFonts w:ascii="Arial" w:hAnsi="Arial" w:cs="Arial"/>
          <w:lang w:val="ru-RU"/>
        </w:rPr>
        <w:t xml:space="preserve">Если нужно уничтожить небольшое количество поросли и она не высокая, раствор гербицида можно наносить с помощью кисточки </w:t>
      </w:r>
      <w:r w:rsidR="006B05B6" w:rsidRPr="00D8623F">
        <w:rPr>
          <w:rFonts w:ascii="Arial" w:hAnsi="Arial" w:cs="Arial"/>
          <w:lang w:val="ru-RU"/>
        </w:rPr>
        <w:t>д</w:t>
      </w:r>
      <w:r w:rsidRPr="00D8623F">
        <w:rPr>
          <w:rFonts w:ascii="Arial" w:hAnsi="Arial" w:cs="Arial"/>
          <w:lang w:val="ru-RU"/>
        </w:rPr>
        <w:t>ля окрашивания. Такой способ применяют чтобы вредные вещества не попали на другие растения</w:t>
      </w:r>
      <w:r w:rsidR="006B05B6" w:rsidRPr="00D8623F">
        <w:rPr>
          <w:rFonts w:ascii="Arial" w:hAnsi="Arial" w:cs="Arial"/>
          <w:lang w:val="ru-RU"/>
        </w:rPr>
        <w:t>. Для этого нужно:</w:t>
      </w:r>
    </w:p>
    <w:p w:rsidR="00D8623F" w:rsidRPr="00D8623F" w:rsidRDefault="00D8623F" w:rsidP="00871F69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 w:rsidRPr="00D8623F">
        <w:rPr>
          <w:rFonts w:ascii="Arial" w:hAnsi="Arial" w:cs="Arial"/>
          <w:lang w:val="ru-RU"/>
        </w:rPr>
        <w:t>Удалить надземную часть растений, стимулируя рост молодых побегов.</w:t>
      </w:r>
    </w:p>
    <w:p w:rsidR="00D8623F" w:rsidRPr="00D8623F" w:rsidRDefault="00D8623F" w:rsidP="00871F69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 w:rsidRPr="00D8623F">
        <w:rPr>
          <w:rFonts w:ascii="Arial" w:hAnsi="Arial" w:cs="Arial"/>
          <w:lang w:val="ru-RU"/>
        </w:rPr>
        <w:t>Появившуюся через 2 – 3 недели прикорневую поросль смазывают гербицидным препаратом.</w:t>
      </w:r>
    </w:p>
    <w:p w:rsidR="00D8623F" w:rsidRDefault="00D8623F" w:rsidP="00871F69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появлением новых побегов обработку повторяют.</w:t>
      </w:r>
    </w:p>
    <w:p w:rsidR="00D8623F" w:rsidRDefault="00D8623F" w:rsidP="00871F69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Для закрепления результата </w:t>
      </w:r>
      <w:r>
        <w:rPr>
          <w:rFonts w:ascii="Arial" w:hAnsi="Arial" w:cs="Arial"/>
          <w:lang w:val="ru-RU"/>
        </w:rPr>
        <w:t>место</w:t>
      </w:r>
      <w:r>
        <w:rPr>
          <w:rFonts w:ascii="Arial" w:hAnsi="Arial" w:cs="Arial"/>
          <w:lang w:val="ru-RU"/>
        </w:rPr>
        <w:t xml:space="preserve"> обработки обильно поливают, засыпают слоем почвы и укрывают плотной плёнкой до следующего сезона.</w:t>
      </w:r>
      <w:r w:rsidR="00905F5B">
        <w:rPr>
          <w:rFonts w:ascii="Arial" w:hAnsi="Arial" w:cs="Arial"/>
          <w:lang w:val="ru-RU"/>
        </w:rPr>
        <w:t xml:space="preserve"> Под плёнку можно засыпать свежий навоз и добавить мочевину, перепревающая смесь со временем удобрит грунт под будущую посадку.</w:t>
      </w:r>
    </w:p>
    <w:p w:rsidR="00A50366" w:rsidRDefault="00A50366" w:rsidP="00A50366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тому как выглядит листва обработанного растения можно судить о его состоянии. Если листва после обработки концентрированными химическими веществами потемнела, можно ожидать скорой гибели растения (3 – 4 недели). Если концентрация препарата соблюдалась согласно инструкции, листья постепенно желтеют, дерево погибает в течение нескольких месяцев.</w:t>
      </w:r>
    </w:p>
    <w:p w:rsidR="00A50366" w:rsidRDefault="00A50366" w:rsidP="00A50366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Дольше всего сопротивляются действию химикатов старые неплодовые деревья. Акации, каштаны, тополя могут засыхать более двух лет. Важно помнить, что засохшее дерево создаёт опасность во время сильного ветра.</w:t>
      </w:r>
    </w:p>
    <w:p w:rsidR="008039E1" w:rsidRDefault="008039E1" w:rsidP="008039E1">
      <w:pPr>
        <w:pStyle w:val="2"/>
        <w:rPr>
          <w:shd w:val="clear" w:color="auto" w:fill="F7F5F5"/>
          <w:lang w:val="ru-RU"/>
        </w:rPr>
      </w:pPr>
      <w:r w:rsidRPr="00935781">
        <w:rPr>
          <w:shd w:val="clear" w:color="auto" w:fill="F7F5F5"/>
          <w:lang w:val="ru-RU"/>
        </w:rPr>
        <w:t xml:space="preserve">Как убрать корень дерева, пень. </w:t>
      </w:r>
    </w:p>
    <w:p w:rsidR="006B05B6" w:rsidRDefault="006345F2" w:rsidP="006345F2">
      <w:pPr>
        <w:pStyle w:val="a3"/>
        <w:jc w:val="both"/>
        <w:rPr>
          <w:rFonts w:ascii="Arial" w:hAnsi="Arial" w:cs="Arial"/>
          <w:lang w:val="ru-RU"/>
        </w:rPr>
      </w:pPr>
      <w:r w:rsidRPr="006345F2">
        <w:rPr>
          <w:rFonts w:ascii="Arial" w:hAnsi="Arial" w:cs="Arial"/>
          <w:lang w:val="ru-RU"/>
        </w:rPr>
        <w:t>Пни, оставшиеся после вырубки старых или мешающих деревьев</w:t>
      </w:r>
      <w:r>
        <w:rPr>
          <w:rFonts w:ascii="Arial" w:hAnsi="Arial" w:cs="Arial"/>
          <w:lang w:val="ru-RU"/>
        </w:rPr>
        <w:t>, лучше выкорчёвывать с помощью техники. Если возможности такой нет, со временем древесные остатки послужат хорошим удобрением</w:t>
      </w:r>
      <w:r w:rsidRPr="006345F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для будущих посадок. Чтобы разрушить корень и убить поросль можно использовать</w:t>
      </w:r>
      <w:r w:rsidR="006B05B6">
        <w:rPr>
          <w:rFonts w:ascii="Arial" w:hAnsi="Arial" w:cs="Arial"/>
          <w:lang w:val="ru-RU"/>
        </w:rPr>
        <w:t xml:space="preserve"> а</w:t>
      </w:r>
      <w:r w:rsidR="00F71DEA">
        <w:rPr>
          <w:rFonts w:ascii="Arial" w:hAnsi="Arial" w:cs="Arial"/>
          <w:lang w:val="ru-RU"/>
        </w:rPr>
        <w:t>ммиачн</w:t>
      </w:r>
      <w:r w:rsidR="006B05B6">
        <w:rPr>
          <w:rFonts w:ascii="Arial" w:hAnsi="Arial" w:cs="Arial"/>
          <w:lang w:val="ru-RU"/>
        </w:rPr>
        <w:t>ую</w:t>
      </w:r>
      <w:r w:rsidR="00F71DEA">
        <w:rPr>
          <w:rFonts w:ascii="Arial" w:hAnsi="Arial" w:cs="Arial"/>
          <w:lang w:val="ru-RU"/>
        </w:rPr>
        <w:t xml:space="preserve"> селитр</w:t>
      </w:r>
      <w:r w:rsidR="00EA5182">
        <w:rPr>
          <w:rFonts w:ascii="Arial" w:hAnsi="Arial" w:cs="Arial"/>
          <w:lang w:val="ru-RU"/>
        </w:rPr>
        <w:t>у</w:t>
      </w:r>
      <w:r w:rsidR="00F71DEA">
        <w:rPr>
          <w:rFonts w:ascii="Arial" w:hAnsi="Arial" w:cs="Arial"/>
          <w:lang w:val="ru-RU"/>
        </w:rPr>
        <w:t>,</w:t>
      </w:r>
      <w:r w:rsidR="00E84343">
        <w:rPr>
          <w:rFonts w:ascii="Arial" w:hAnsi="Arial" w:cs="Arial"/>
          <w:lang w:val="ru-RU"/>
        </w:rPr>
        <w:t xml:space="preserve"> калиев</w:t>
      </w:r>
      <w:r w:rsidR="006B05B6">
        <w:rPr>
          <w:rFonts w:ascii="Arial" w:hAnsi="Arial" w:cs="Arial"/>
          <w:lang w:val="ru-RU"/>
        </w:rPr>
        <w:t>ую</w:t>
      </w:r>
      <w:r w:rsidR="00E84343">
        <w:rPr>
          <w:rFonts w:ascii="Arial" w:hAnsi="Arial" w:cs="Arial"/>
          <w:lang w:val="ru-RU"/>
        </w:rPr>
        <w:t xml:space="preserve"> или карбамид</w:t>
      </w:r>
      <w:r w:rsidR="006B05B6">
        <w:rPr>
          <w:rFonts w:ascii="Arial" w:hAnsi="Arial" w:cs="Arial"/>
          <w:lang w:val="ru-RU"/>
        </w:rPr>
        <w:t>.</w:t>
      </w:r>
      <w:r w:rsidR="00E84343">
        <w:rPr>
          <w:rFonts w:ascii="Arial" w:hAnsi="Arial" w:cs="Arial"/>
          <w:lang w:val="ru-RU"/>
        </w:rPr>
        <w:t xml:space="preserve"> </w:t>
      </w:r>
      <w:r w:rsidR="006B05B6">
        <w:rPr>
          <w:rFonts w:ascii="Arial" w:hAnsi="Arial" w:cs="Arial"/>
          <w:lang w:val="ru-RU"/>
        </w:rPr>
        <w:t>Б</w:t>
      </w:r>
      <w:r w:rsidR="00E84343">
        <w:rPr>
          <w:rFonts w:ascii="Arial" w:hAnsi="Arial" w:cs="Arial"/>
          <w:lang w:val="ru-RU"/>
        </w:rPr>
        <w:t>лагодаря химическим качествам</w:t>
      </w:r>
      <w:r w:rsidR="00F71DEA">
        <w:rPr>
          <w:rFonts w:ascii="Arial" w:hAnsi="Arial" w:cs="Arial"/>
          <w:lang w:val="ru-RU"/>
        </w:rPr>
        <w:t xml:space="preserve"> </w:t>
      </w:r>
      <w:r w:rsidR="006B05B6">
        <w:rPr>
          <w:rFonts w:ascii="Arial" w:hAnsi="Arial" w:cs="Arial"/>
          <w:lang w:val="ru-RU"/>
        </w:rPr>
        <w:t>они</w:t>
      </w:r>
      <w:r w:rsidR="00E84343">
        <w:rPr>
          <w:rFonts w:ascii="Arial" w:hAnsi="Arial" w:cs="Arial"/>
          <w:lang w:val="ru-RU"/>
        </w:rPr>
        <w:t xml:space="preserve"> разруш</w:t>
      </w:r>
      <w:r w:rsidR="006B05B6">
        <w:rPr>
          <w:rFonts w:ascii="Arial" w:hAnsi="Arial" w:cs="Arial"/>
          <w:lang w:val="ru-RU"/>
        </w:rPr>
        <w:t>ают</w:t>
      </w:r>
      <w:r w:rsidR="00E84343">
        <w:rPr>
          <w:rFonts w:ascii="Arial" w:hAnsi="Arial" w:cs="Arial"/>
          <w:lang w:val="ru-RU"/>
        </w:rPr>
        <w:t xml:space="preserve"> </w:t>
      </w:r>
      <w:r w:rsidR="00386566">
        <w:rPr>
          <w:rFonts w:ascii="Arial" w:hAnsi="Arial" w:cs="Arial"/>
          <w:lang w:val="ru-RU"/>
        </w:rPr>
        <w:t>не только видимую часть, но и корни</w:t>
      </w:r>
      <w:r w:rsidR="00E84343">
        <w:rPr>
          <w:rFonts w:ascii="Arial" w:hAnsi="Arial" w:cs="Arial"/>
          <w:lang w:val="ru-RU"/>
        </w:rPr>
        <w:t xml:space="preserve">. </w:t>
      </w:r>
      <w:r w:rsidR="006B05B6">
        <w:rPr>
          <w:rFonts w:ascii="Arial" w:hAnsi="Arial" w:cs="Arial"/>
          <w:lang w:val="ru-RU"/>
        </w:rPr>
        <w:t>Корневая система с пнём</w:t>
      </w:r>
      <w:r w:rsidR="00E84343">
        <w:rPr>
          <w:rFonts w:ascii="Arial" w:hAnsi="Arial" w:cs="Arial"/>
          <w:lang w:val="ru-RU"/>
        </w:rPr>
        <w:t xml:space="preserve"> </w:t>
      </w:r>
      <w:r w:rsidR="00386566">
        <w:rPr>
          <w:rFonts w:ascii="Arial" w:hAnsi="Arial" w:cs="Arial"/>
          <w:lang w:val="ru-RU"/>
        </w:rPr>
        <w:t>в 1 метр</w:t>
      </w:r>
      <w:r w:rsidR="006B05B6">
        <w:rPr>
          <w:rFonts w:ascii="Arial" w:hAnsi="Arial" w:cs="Arial"/>
          <w:lang w:val="ru-RU"/>
        </w:rPr>
        <w:t xml:space="preserve"> </w:t>
      </w:r>
      <w:r w:rsidR="006B05B6">
        <w:rPr>
          <w:rFonts w:ascii="Arial" w:hAnsi="Arial" w:cs="Arial"/>
          <w:lang w:val="ru-RU"/>
        </w:rPr>
        <w:t>диаметром</w:t>
      </w:r>
      <w:r w:rsidR="00386566">
        <w:rPr>
          <w:rFonts w:ascii="Arial" w:hAnsi="Arial" w:cs="Arial"/>
          <w:lang w:val="ru-RU"/>
        </w:rPr>
        <w:t xml:space="preserve"> </w:t>
      </w:r>
      <w:r w:rsidR="006B05B6">
        <w:rPr>
          <w:rFonts w:ascii="Arial" w:hAnsi="Arial" w:cs="Arial"/>
          <w:lang w:val="ru-RU"/>
        </w:rPr>
        <w:t>погибает</w:t>
      </w:r>
      <w:r w:rsidR="00E84343">
        <w:rPr>
          <w:rFonts w:ascii="Arial" w:hAnsi="Arial" w:cs="Arial"/>
          <w:lang w:val="ru-RU"/>
        </w:rPr>
        <w:t xml:space="preserve"> на протяжении года. </w:t>
      </w:r>
    </w:p>
    <w:p w:rsidR="00E84343" w:rsidRDefault="00E84343" w:rsidP="006345F2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Вещество помещают в просве</w:t>
      </w:r>
      <w:r w:rsidR="00386566">
        <w:rPr>
          <w:rFonts w:ascii="Arial" w:hAnsi="Arial" w:cs="Arial"/>
          <w:lang w:val="ru-RU"/>
        </w:rPr>
        <w:t>рленные отверстия и закрывают импровизированными пробками либо слоем плотной плёнки, чтобы препарат не вымывался осадками</w:t>
      </w:r>
      <w:r>
        <w:rPr>
          <w:rFonts w:ascii="Arial" w:hAnsi="Arial" w:cs="Arial"/>
          <w:lang w:val="ru-RU"/>
        </w:rPr>
        <w:t>. Впоследствии погибший пень выжигают. Аммиачную селитру н</w:t>
      </w:r>
      <w:r>
        <w:rPr>
          <w:rFonts w:ascii="Arial" w:hAnsi="Arial" w:cs="Arial"/>
          <w:lang w:val="ru-RU"/>
        </w:rPr>
        <w:t xml:space="preserve">ельзя использовать </w:t>
      </w:r>
      <w:r>
        <w:rPr>
          <w:rFonts w:ascii="Arial" w:hAnsi="Arial" w:cs="Arial"/>
          <w:lang w:val="ru-RU"/>
        </w:rPr>
        <w:t xml:space="preserve">на торфяных почвах из-за её </w:t>
      </w:r>
      <w:proofErr w:type="spellStart"/>
      <w:r>
        <w:rPr>
          <w:rFonts w:ascii="Arial" w:hAnsi="Arial" w:cs="Arial"/>
          <w:lang w:val="ru-RU"/>
        </w:rPr>
        <w:t>пожароопасности</w:t>
      </w:r>
      <w:proofErr w:type="spellEnd"/>
      <w:r>
        <w:rPr>
          <w:rFonts w:ascii="Arial" w:hAnsi="Arial" w:cs="Arial"/>
          <w:lang w:val="ru-RU"/>
        </w:rPr>
        <w:t>.</w:t>
      </w:r>
      <w:r w:rsidR="00386566">
        <w:rPr>
          <w:rFonts w:ascii="Arial" w:hAnsi="Arial" w:cs="Arial"/>
          <w:lang w:val="ru-RU"/>
        </w:rPr>
        <w:t xml:space="preserve"> Можно обойтись без огня и разрушить </w:t>
      </w:r>
      <w:r w:rsidR="006B05B6">
        <w:rPr>
          <w:rFonts w:ascii="Arial" w:hAnsi="Arial" w:cs="Arial"/>
          <w:lang w:val="ru-RU"/>
        </w:rPr>
        <w:t>древесные остатки</w:t>
      </w:r>
      <w:r w:rsidR="00386566">
        <w:rPr>
          <w:rFonts w:ascii="Arial" w:hAnsi="Arial" w:cs="Arial"/>
          <w:lang w:val="ru-RU"/>
        </w:rPr>
        <w:t xml:space="preserve"> при помощи лопаты. Под воздействием химикатов древесина становится крохкой.</w:t>
      </w:r>
    </w:p>
    <w:p w:rsidR="0047048E" w:rsidRPr="00770F96" w:rsidRDefault="0047048E" w:rsidP="0047048E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Использовать химические вещества для борьбы с деревьями, надо соблюдая меры предосторожности, строго следуя инструкции. </w:t>
      </w:r>
      <w:r>
        <w:rPr>
          <w:rFonts w:ascii="Arial" w:hAnsi="Arial" w:cs="Arial"/>
          <w:lang w:val="ru-RU"/>
        </w:rPr>
        <w:t xml:space="preserve">Разводить препараты нужно в неметаллических ёмкостях чистой водой без примесей. Оптимальная </w:t>
      </w:r>
      <w:r w:rsidRPr="00770F96">
        <w:rPr>
          <w:rFonts w:ascii="Arial" w:hAnsi="Arial" w:cs="Arial"/>
          <w:lang w:val="ru-RU"/>
        </w:rPr>
        <w:t xml:space="preserve">температура </w:t>
      </w:r>
      <w:r>
        <w:rPr>
          <w:rFonts w:ascii="Arial" w:hAnsi="Arial" w:cs="Arial"/>
          <w:lang w:val="ru-RU"/>
        </w:rPr>
        <w:t>воды составляет +20 – +25</w:t>
      </w:r>
      <w:r>
        <w:rPr>
          <w:rFonts w:ascii="Arial" w:hAnsi="Arial" w:cs="Arial"/>
          <w:vertAlign w:val="superscript"/>
          <w:lang w:val="ru-RU"/>
        </w:rPr>
        <w:t xml:space="preserve">0 </w:t>
      </w:r>
      <w:r>
        <w:rPr>
          <w:rFonts w:ascii="Arial" w:hAnsi="Arial" w:cs="Arial"/>
          <w:lang w:val="ru-RU"/>
        </w:rPr>
        <w:t>С.</w:t>
      </w:r>
    </w:p>
    <w:p w:rsidR="0047048E" w:rsidRDefault="0047048E" w:rsidP="0047048E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Выбор способа использования гербицидных препаратов зависит от многих факторов: времени года, размеров конкретного дерева или площади посадки, наличием поблизости урожайных культур.</w:t>
      </w:r>
    </w:p>
    <w:p w:rsidR="0047048E" w:rsidRDefault="0047048E" w:rsidP="0047048E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Общее условие для применения – не сажать пищевые культуры на месте обработки до следующего сезона.</w:t>
      </w:r>
    </w:p>
    <w:bookmarkEnd w:id="0"/>
    <w:p w:rsidR="006B05B6" w:rsidRPr="006345F2" w:rsidRDefault="006B05B6" w:rsidP="006345F2">
      <w:pPr>
        <w:pStyle w:val="a3"/>
        <w:jc w:val="both"/>
        <w:rPr>
          <w:rFonts w:ascii="Arial" w:hAnsi="Arial" w:cs="Arial"/>
          <w:lang w:val="ru-RU"/>
        </w:rPr>
      </w:pPr>
    </w:p>
    <w:sectPr w:rsidR="006B05B6" w:rsidRPr="006345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12025"/>
    <w:multiLevelType w:val="hybridMultilevel"/>
    <w:tmpl w:val="ADFE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A5C75"/>
    <w:multiLevelType w:val="hybridMultilevel"/>
    <w:tmpl w:val="784EE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953DE"/>
    <w:multiLevelType w:val="hybridMultilevel"/>
    <w:tmpl w:val="1AE08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E1"/>
    <w:rsid w:val="00012F9B"/>
    <w:rsid w:val="00021F47"/>
    <w:rsid w:val="0006077E"/>
    <w:rsid w:val="0007288B"/>
    <w:rsid w:val="001030A5"/>
    <w:rsid w:val="0013743B"/>
    <w:rsid w:val="00386566"/>
    <w:rsid w:val="00386F95"/>
    <w:rsid w:val="003963B8"/>
    <w:rsid w:val="003A24D7"/>
    <w:rsid w:val="00435091"/>
    <w:rsid w:val="0047048E"/>
    <w:rsid w:val="00513FF5"/>
    <w:rsid w:val="00530842"/>
    <w:rsid w:val="005F2BA7"/>
    <w:rsid w:val="006345F2"/>
    <w:rsid w:val="006B05B6"/>
    <w:rsid w:val="00770F96"/>
    <w:rsid w:val="008039E1"/>
    <w:rsid w:val="0081240A"/>
    <w:rsid w:val="00905F5B"/>
    <w:rsid w:val="00922F7F"/>
    <w:rsid w:val="00954688"/>
    <w:rsid w:val="009B0D52"/>
    <w:rsid w:val="00A215A8"/>
    <w:rsid w:val="00A50366"/>
    <w:rsid w:val="00BA4979"/>
    <w:rsid w:val="00C616D9"/>
    <w:rsid w:val="00C71AE0"/>
    <w:rsid w:val="00CC6862"/>
    <w:rsid w:val="00CF70BA"/>
    <w:rsid w:val="00D42943"/>
    <w:rsid w:val="00D8623F"/>
    <w:rsid w:val="00E84343"/>
    <w:rsid w:val="00EA5182"/>
    <w:rsid w:val="00F71DEA"/>
    <w:rsid w:val="00FC6A00"/>
    <w:rsid w:val="00F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702F"/>
  <w15:chartTrackingRefBased/>
  <w15:docId w15:val="{FC637D05-5DBF-4C7B-845C-69FA0751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03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3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9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39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uiPriority w:val="1"/>
    <w:qFormat/>
    <w:rsid w:val="00072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2019-07-02T18:52:00Z</dcterms:created>
  <dcterms:modified xsi:type="dcterms:W3CDTF">2019-07-03T11:44:00Z</dcterms:modified>
</cp:coreProperties>
</file>