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C8" w:rsidRDefault="003D14C8" w:rsidP="003D14C8">
      <w:pPr>
        <w:pStyle w:val="a3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Xiaomi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Redmi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Note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3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Стильный и оригинальный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Xiaomi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Redmi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 – самый доступный в своем классе среди конкурентных брендов, при этом быстрый, с емким аккумулятором и профессиональной камерой.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Недорогой</w:t>
      </w:r>
      <w:r>
        <w:rPr>
          <w:rFonts w:ascii="Arial" w:hAnsi="Arial" w:cs="Arial"/>
          <w:color w:val="000000"/>
          <w:sz w:val="22"/>
          <w:szCs w:val="22"/>
        </w:rPr>
        <w:t xml:space="preserve"> смартфон занял лидирующие позиции на мировом рынке. В России бренд представляет компания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Румиком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с филиалом в </w:t>
      </w:r>
      <w:r>
        <w:rPr>
          <w:rFonts w:ascii="Arial" w:hAnsi="Arial" w:cs="Arial"/>
          <w:b/>
          <w:bCs/>
          <w:color w:val="000000"/>
          <w:sz w:val="22"/>
          <w:szCs w:val="22"/>
        </w:rPr>
        <w:t>Краснодаре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Элегантность в деталях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Смартфон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Redmi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третьей серии получил 5,5 дюймовый экран, оставшись тонким и легким. Прочный алюминиевый корпус цельнометаллический, что прибавляет модели шикарный и дорогой вид. В </w:t>
      </w:r>
      <w:r>
        <w:rPr>
          <w:rFonts w:ascii="Arial" w:hAnsi="Arial" w:cs="Arial"/>
          <w:b/>
          <w:bCs/>
          <w:color w:val="000000"/>
          <w:sz w:val="22"/>
          <w:szCs w:val="22"/>
        </w:rPr>
        <w:t>магазинах</w:t>
      </w:r>
      <w:r>
        <w:rPr>
          <w:rFonts w:ascii="Arial" w:hAnsi="Arial" w:cs="Arial"/>
          <w:color w:val="000000"/>
          <w:sz w:val="22"/>
          <w:szCs w:val="22"/>
        </w:rPr>
        <w:t xml:space="preserve"> доступны цвета – золотой, серый и серебристый. На серой модели передняя панель черного цвета.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Купить</w:t>
      </w:r>
      <w:r>
        <w:rPr>
          <w:rFonts w:ascii="Arial" w:hAnsi="Arial" w:cs="Arial"/>
          <w:color w:val="000000"/>
          <w:sz w:val="22"/>
          <w:szCs w:val="22"/>
        </w:rPr>
        <w:t xml:space="preserve"> его могут, как деловые люди, так и модницы или заядлые геймеры, все найдут в нем свой идеальный телефон. Большим преимуществом остается </w:t>
      </w:r>
      <w:r>
        <w:rPr>
          <w:rFonts w:ascii="Arial" w:hAnsi="Arial" w:cs="Arial"/>
          <w:b/>
          <w:bCs/>
          <w:color w:val="000000"/>
          <w:sz w:val="22"/>
          <w:szCs w:val="22"/>
        </w:rPr>
        <w:t>цена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Дисплей получил матрицу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FullHD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оснащен датчиком освещения – меняет яркость на солнце и в темноте. Ночной режим и уменьшение интенсивности синего излучения делает чтение книг на широком экране еще комфортнее.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Производительность и программное обеспечение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Гаджет обладает такими </w:t>
      </w:r>
      <w:r>
        <w:rPr>
          <w:rFonts w:ascii="Arial" w:hAnsi="Arial" w:cs="Arial"/>
          <w:b/>
          <w:bCs/>
          <w:color w:val="000000"/>
          <w:sz w:val="22"/>
          <w:szCs w:val="22"/>
        </w:rPr>
        <w:t>характеристиками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Чипсет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восьмиядерный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MediaTek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Helio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X10 с частотой 2 ГГц;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Процессор 64- битной архитектуры;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Видеопроцессор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Power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VRG 6200;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Память – оперативная двухканальная на 2 или 3 Гб и встроенная на 16 или 32 гигабайта, есть возможность добавления дополнительной микро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мемори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кард;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Батарея – емкая, 4000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функцией быстрой зарядки;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 – MIUI 7;</w:t>
      </w:r>
    </w:p>
    <w:p w:rsidR="003D14C8" w:rsidRDefault="003D14C8" w:rsidP="003D14C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Поддержка двух сим карт с 4G.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Судя по </w:t>
      </w:r>
      <w:r>
        <w:rPr>
          <w:rFonts w:ascii="Arial" w:hAnsi="Arial" w:cs="Arial"/>
          <w:b/>
          <w:bCs/>
          <w:color w:val="000000"/>
          <w:sz w:val="22"/>
          <w:szCs w:val="22"/>
        </w:rPr>
        <w:t>отзывам</w:t>
      </w:r>
      <w:r>
        <w:rPr>
          <w:rFonts w:ascii="Arial" w:hAnsi="Arial" w:cs="Arial"/>
          <w:color w:val="000000"/>
          <w:sz w:val="22"/>
          <w:szCs w:val="22"/>
        </w:rPr>
        <w:t>, гаджет многим нравится из-за хорошей производительности в играх и запуске многих приложений вместе, мощной батареи и стильного дизайна.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Камера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Сяоми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Редми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Ноут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третий снабжен крутой основной камерой в 13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фазовым автофокусом, двухцветной LED вспышкой и режимом HDR.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Фронтальная фотокамера снимает </w:t>
      </w:r>
      <w:r>
        <w:rPr>
          <w:rFonts w:ascii="Arial" w:hAnsi="Arial" w:cs="Arial"/>
          <w:b/>
          <w:bCs/>
          <w:color w:val="000000"/>
          <w:sz w:val="22"/>
          <w:szCs w:val="22"/>
        </w:rPr>
        <w:t>фото</w:t>
      </w:r>
      <w:r>
        <w:rPr>
          <w:rFonts w:ascii="Arial" w:hAnsi="Arial" w:cs="Arial"/>
          <w:color w:val="000000"/>
          <w:sz w:val="22"/>
          <w:szCs w:val="22"/>
        </w:rPr>
        <w:t xml:space="preserve"> с разрешением 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В ПО имеется множество функций по улучшению изображений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бьюти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фильтры.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r>
        <w:rPr>
          <w:rFonts w:ascii="Arial" w:hAnsi="Arial" w:cs="Arial"/>
          <w:b/>
          <w:bCs/>
          <w:color w:val="000000"/>
          <w:sz w:val="22"/>
          <w:szCs w:val="22"/>
        </w:rPr>
        <w:t>интернет-магазинах</w:t>
      </w:r>
      <w:r>
        <w:rPr>
          <w:rFonts w:ascii="Arial" w:hAnsi="Arial" w:cs="Arial"/>
          <w:color w:val="000000"/>
          <w:sz w:val="22"/>
          <w:szCs w:val="22"/>
        </w:rPr>
        <w:t xml:space="preserve"> компании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Румиком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представлены разные комплектации этой модели с русской прошивкой.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3D14C8" w:rsidRDefault="003D14C8" w:rsidP="003D14C8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61F2D" w:rsidRDefault="003D14C8">
      <w:r>
        <w:t xml:space="preserve">Проверка текста по </w:t>
      </w:r>
      <w:proofErr w:type="spellStart"/>
      <w:r>
        <w:t>переспаму</w:t>
      </w:r>
      <w:proofErr w:type="spellEnd"/>
      <w:r>
        <w:t xml:space="preserve"> по </w:t>
      </w:r>
      <w:proofErr w:type="spellStart"/>
      <w:r>
        <w:t>текст.ру</w:t>
      </w:r>
      <w:proofErr w:type="spellEnd"/>
      <w:r>
        <w:t xml:space="preserve"> – до 40%, уникальность – 100%, по </w:t>
      </w:r>
      <w:proofErr w:type="spellStart"/>
      <w:r>
        <w:t>адвего</w:t>
      </w:r>
      <w:proofErr w:type="spellEnd"/>
      <w:r>
        <w:t xml:space="preserve"> </w:t>
      </w:r>
      <w:proofErr w:type="spellStart"/>
      <w:r>
        <w:t>сео</w:t>
      </w:r>
      <w:proofErr w:type="spellEnd"/>
      <w:r>
        <w:t xml:space="preserve"> – до 3%</w:t>
      </w:r>
      <w:bookmarkStart w:id="0" w:name="_GoBack"/>
      <w:bookmarkEnd w:id="0"/>
    </w:p>
    <w:sectPr w:rsidR="0006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3462"/>
    <w:multiLevelType w:val="multilevel"/>
    <w:tmpl w:val="86F8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C8"/>
    <w:rsid w:val="00061F2D"/>
    <w:rsid w:val="003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E5D9-05BB-4410-9070-15BEFD43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2021-07-08T14:51:00Z</dcterms:created>
  <dcterms:modified xsi:type="dcterms:W3CDTF">2021-07-08T14:53:00Z</dcterms:modified>
</cp:coreProperties>
</file>