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C0D0" w14:textId="5EC411FA" w:rsidR="00E744C4" w:rsidRPr="00795414" w:rsidRDefault="00E744C4">
      <w:pPr>
        <w:rPr>
          <w:rFonts w:ascii="Times New Roman" w:hAnsi="Times New Roman" w:cs="Times New Roman"/>
          <w:sz w:val="24"/>
          <w:szCs w:val="24"/>
        </w:rPr>
      </w:pPr>
    </w:p>
    <w:p w14:paraId="22F29E1B" w14:textId="4CF9557F" w:rsidR="00795414" w:rsidRPr="00795414" w:rsidRDefault="00795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414">
        <w:rPr>
          <w:rFonts w:ascii="Times New Roman" w:hAnsi="Times New Roman" w:cs="Times New Roman"/>
          <w:b/>
          <w:bCs/>
          <w:sz w:val="24"/>
          <w:szCs w:val="24"/>
          <w:lang w:val="en-US"/>
        </w:rPr>
        <w:t>RU:</w:t>
      </w:r>
    </w:p>
    <w:p w14:paraId="26392E63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 xml:space="preserve">Открываю заказы на портреты (цифровые картины) Мне интересны все жанры изобразительного искусства, но я больше предпочитаю жанр портрета. Я сторонник утверждения «Глаза — зеркало души» и, на мой взгляд, Портрет — это один из способов расшифровки внутреннего «Я». Это попытка художника коснуться тонких струн души и показать то, что сидит глубоко внутри человека, а затем представить свои «искания» модели. Это всегда эксперимент, это всегда риск увидеть неизвестное, но в конце всегда приятно увидеть себя в новом свете. </w:t>
      </w:r>
    </w:p>
    <w:p w14:paraId="7C6B6406" w14:textId="2AFBD9EC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 xml:space="preserve">Стоимость портретов: </w:t>
      </w:r>
    </w:p>
    <w:p w14:paraId="1AE40276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</w:p>
    <w:p w14:paraId="3BB897EF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 xml:space="preserve">1. Одиночный портрет </w:t>
      </w:r>
    </w:p>
    <w:p w14:paraId="3EE92387" w14:textId="027DA170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>-черно-бел</w:t>
      </w:r>
      <w:r w:rsidRPr="00795414">
        <w:rPr>
          <w:rFonts w:ascii="Times New Roman" w:hAnsi="Times New Roman" w:cs="Times New Roman"/>
          <w:sz w:val="24"/>
          <w:szCs w:val="24"/>
        </w:rPr>
        <w:t>ый</w:t>
      </w:r>
      <w:r w:rsidRPr="00795414">
        <w:rPr>
          <w:rFonts w:ascii="Times New Roman" w:hAnsi="Times New Roman" w:cs="Times New Roman"/>
          <w:sz w:val="24"/>
          <w:szCs w:val="24"/>
        </w:rPr>
        <w:t xml:space="preserve"> - 6$ </w:t>
      </w:r>
    </w:p>
    <w:p w14:paraId="1104DADF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 xml:space="preserve">-цветной - 9$ </w:t>
      </w:r>
    </w:p>
    <w:p w14:paraId="024D54EA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</w:p>
    <w:p w14:paraId="57CA5E89" w14:textId="61FFBCD3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>2. Групповой портрет +50% за каждого человека. *Например:</w:t>
      </w:r>
      <w:r w:rsidRPr="00795414">
        <w:rPr>
          <w:rFonts w:ascii="Times New Roman" w:hAnsi="Times New Roman" w:cs="Times New Roman"/>
          <w:sz w:val="24"/>
          <w:szCs w:val="24"/>
        </w:rPr>
        <w:t xml:space="preserve"> </w:t>
      </w:r>
      <w:r w:rsidRPr="00795414">
        <w:rPr>
          <w:rFonts w:ascii="Times New Roman" w:hAnsi="Times New Roman" w:cs="Times New Roman"/>
          <w:sz w:val="24"/>
          <w:szCs w:val="24"/>
        </w:rPr>
        <w:t xml:space="preserve">2 человека на одном портрете - 13,5$ </w:t>
      </w:r>
    </w:p>
    <w:p w14:paraId="5A76C150" w14:textId="18E301D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 xml:space="preserve">Предоплата 60% </w:t>
      </w:r>
    </w:p>
    <w:p w14:paraId="602F1639" w14:textId="4EDB9F30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  <w:r w:rsidRPr="00795414">
        <w:rPr>
          <w:rFonts w:ascii="Times New Roman" w:hAnsi="Times New Roman" w:cs="Times New Roman"/>
          <w:sz w:val="24"/>
          <w:szCs w:val="24"/>
        </w:rPr>
        <w:t>*Примеры представлены в фотокарусели, все портреты выполнены в цифровой живописи. Документ высылается в формате pdf, jpeg. Естественно, публикация в соцсетях только с разрешения заказчика.</w:t>
      </w:r>
    </w:p>
    <w:p w14:paraId="3E2F0915" w14:textId="7AB547E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</w:rPr>
      </w:pPr>
    </w:p>
    <w:p w14:paraId="1794751D" w14:textId="54B90B8A" w:rsidR="00795414" w:rsidRPr="00795414" w:rsidRDefault="00795414" w:rsidP="0079541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b/>
          <w:bCs/>
          <w:sz w:val="24"/>
          <w:szCs w:val="24"/>
          <w:lang w:val="en-US"/>
        </w:rPr>
        <w:t>EN:</w:t>
      </w:r>
    </w:p>
    <w:p w14:paraId="61556089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I am establishing digital portraits to order.</w:t>
      </w:r>
    </w:p>
    <w:p w14:paraId="2365577D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DA2996" w14:textId="1FA64E7A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I'm interested in every genre of fine arts, but prefer portraits. I strongly agree with the statement "Eyes are the window to the soul" and in my opinion, a portrait is 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>one of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 the ways to decipher your inner self. It is an artist's attempt to touch the delicate strings of the soul and show what lies deep inside a person and then present your "searches" to the model. It is always an experiment, it is always a risk to see the unknown, but, in the end, it is always a pleasure to see yourself in a new light.</w:t>
      </w:r>
    </w:p>
    <w:p w14:paraId="297A046F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08DEDB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Pricelist:</w:t>
      </w:r>
    </w:p>
    <w:p w14:paraId="745A61CE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670B67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1. Single portrait</w:t>
      </w:r>
    </w:p>
    <w:p w14:paraId="6E2D5A16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E5FEDE" w14:textId="630B62F1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-black and 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>white -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 $6</w:t>
      </w:r>
    </w:p>
    <w:p w14:paraId="7E6F74AB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DBC527" w14:textId="18FD776F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-colour 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>- $</w:t>
      </w:r>
      <w:r w:rsidRPr="00795414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4E27148D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4C4594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2. Group's portrait +50% for every person.</w:t>
      </w:r>
    </w:p>
    <w:p w14:paraId="25162F3C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9C6BDD" w14:textId="099987E9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*For example: 2 persons on one portrait - $13,5</w:t>
      </w:r>
    </w:p>
    <w:p w14:paraId="05E2D3AE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DF7E3E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>Prepayment 60%</w:t>
      </w:r>
    </w:p>
    <w:p w14:paraId="3DFB0E07" w14:textId="77777777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4A1689" w14:textId="0A8C0B03" w:rsidR="00795414" w:rsidRPr="00795414" w:rsidRDefault="00795414" w:rsidP="0079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414">
        <w:rPr>
          <w:rFonts w:ascii="Times New Roman" w:hAnsi="Times New Roman" w:cs="Times New Roman"/>
          <w:sz w:val="24"/>
          <w:szCs w:val="24"/>
          <w:lang w:val="en-US"/>
        </w:rPr>
        <w:t xml:space="preserve">*Examples are present in a photo carousel, all portraits are digital paintings. The document is sent in </w:t>
      </w:r>
      <w:bookmarkStart w:id="0" w:name="_GoBack"/>
      <w:bookmarkEnd w:id="0"/>
      <w:r w:rsidRPr="00795414">
        <w:rPr>
          <w:rFonts w:ascii="Times New Roman" w:hAnsi="Times New Roman" w:cs="Times New Roman"/>
          <w:sz w:val="24"/>
          <w:szCs w:val="24"/>
          <w:lang w:val="en-US"/>
        </w:rPr>
        <w:t>pdf or jpeg format. Obviously, I will publish works on my social media only with the permission of the customer</w:t>
      </w:r>
    </w:p>
    <w:sectPr w:rsidR="00795414" w:rsidRPr="007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B"/>
    <w:rsid w:val="00795414"/>
    <w:rsid w:val="00E744C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497D"/>
  <w15:chartTrackingRefBased/>
  <w15:docId w15:val="{E5703074-8946-4261-970E-F722AC92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2022-12-21T15:16:00Z</dcterms:created>
  <dcterms:modified xsi:type="dcterms:W3CDTF">2022-12-21T15:23:00Z</dcterms:modified>
</cp:coreProperties>
</file>